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56B" w:rsidRPr="009246A0" w:rsidRDefault="00AF11E0" w:rsidP="00A6056B">
      <w:pPr>
        <w:pStyle w:val="Balk9"/>
        <w:rPr>
          <w:rFonts w:ascii="Times New Roman" w:hAnsi="Times New Roman" w:cs="Times New Roman"/>
          <w:noProof/>
          <w:sz w:val="16"/>
          <w:szCs w:val="16"/>
        </w:rPr>
      </w:pPr>
      <w:r>
        <w:rPr>
          <w:rFonts w:ascii="Times New Roman" w:hAnsi="Times New Roman" w:cs="Times New Roman"/>
          <w:noProof/>
          <w:sz w:val="16"/>
          <w:szCs w:val="16"/>
        </w:rPr>
        <w:t>………………………………………………………….</w:t>
      </w:r>
      <w:r w:rsidR="0057595A">
        <w:rPr>
          <w:rFonts w:ascii="Times New Roman" w:hAnsi="Times New Roman" w:cs="Times New Roman"/>
          <w:noProof/>
          <w:sz w:val="16"/>
          <w:szCs w:val="16"/>
        </w:rPr>
        <w:t xml:space="preserve"> LİSESİ</w:t>
      </w:r>
      <w:r w:rsidR="00B4198C">
        <w:rPr>
          <w:rFonts w:ascii="Times New Roman" w:hAnsi="Times New Roman" w:cs="Times New Roman"/>
          <w:noProof/>
          <w:sz w:val="16"/>
          <w:szCs w:val="16"/>
        </w:rPr>
        <w:t xml:space="preserve"> </w:t>
      </w:r>
      <w:r w:rsidR="00220CFD">
        <w:rPr>
          <w:rFonts w:ascii="Times New Roman" w:hAnsi="Times New Roman" w:cs="Times New Roman"/>
          <w:noProof/>
          <w:sz w:val="16"/>
          <w:szCs w:val="16"/>
        </w:rPr>
        <w:t xml:space="preserve">COĞRAFYA </w:t>
      </w:r>
      <w:r w:rsidR="00F72E7C">
        <w:rPr>
          <w:rFonts w:ascii="Times New Roman" w:hAnsi="Times New Roman" w:cs="Times New Roman"/>
          <w:noProof/>
          <w:sz w:val="16"/>
          <w:szCs w:val="16"/>
        </w:rPr>
        <w:t>9</w:t>
      </w:r>
      <w:r w:rsidR="006B1320" w:rsidRPr="009246A0">
        <w:rPr>
          <w:rFonts w:ascii="Times New Roman" w:hAnsi="Times New Roman" w:cs="Times New Roman"/>
          <w:noProof/>
          <w:sz w:val="16"/>
          <w:szCs w:val="16"/>
        </w:rPr>
        <w:t xml:space="preserve"> DERS PLANI</w:t>
      </w:r>
    </w:p>
    <w:p w:rsidR="00867C9F" w:rsidRPr="009246A0" w:rsidRDefault="008D288F" w:rsidP="00867C9F">
      <w:pPr>
        <w:spacing w:before="20" w:after="20"/>
        <w:ind w:hanging="360"/>
        <w:jc w:val="both"/>
        <w:rPr>
          <w:b/>
          <w:bCs/>
          <w:sz w:val="16"/>
          <w:szCs w:val="16"/>
        </w:rPr>
      </w:pPr>
      <w:r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rsidTr="00DC06C5">
        <w:tc>
          <w:tcPr>
            <w:tcW w:w="3060" w:type="dxa"/>
            <w:vAlign w:val="center"/>
          </w:tcPr>
          <w:p w:rsidR="00867C9F" w:rsidRPr="009246A0" w:rsidRDefault="00867C9F" w:rsidP="00AC4B1C">
            <w:pPr>
              <w:spacing w:before="20" w:after="20"/>
              <w:rPr>
                <w:b/>
                <w:sz w:val="16"/>
                <w:szCs w:val="16"/>
              </w:rPr>
            </w:pPr>
            <w:r w:rsidRPr="009246A0">
              <w:rPr>
                <w:b/>
                <w:sz w:val="16"/>
                <w:szCs w:val="16"/>
              </w:rPr>
              <w:t>Dersin adı</w:t>
            </w:r>
          </w:p>
        </w:tc>
        <w:tc>
          <w:tcPr>
            <w:tcW w:w="5040" w:type="dxa"/>
          </w:tcPr>
          <w:p w:rsidR="00867C9F" w:rsidRPr="009246A0" w:rsidRDefault="006B1320" w:rsidP="00867C9F">
            <w:pPr>
              <w:spacing w:before="20" w:after="20"/>
              <w:jc w:val="both"/>
              <w:rPr>
                <w:bCs/>
                <w:sz w:val="16"/>
                <w:szCs w:val="16"/>
              </w:rPr>
            </w:pPr>
            <w:r w:rsidRPr="009246A0">
              <w:rPr>
                <w:sz w:val="16"/>
                <w:szCs w:val="16"/>
              </w:rPr>
              <w:t xml:space="preserve">Coğrafya </w:t>
            </w:r>
            <w:r w:rsidR="00F72E7C">
              <w:rPr>
                <w:sz w:val="16"/>
                <w:szCs w:val="16"/>
              </w:rPr>
              <w:t>9</w:t>
            </w:r>
          </w:p>
        </w:tc>
        <w:tc>
          <w:tcPr>
            <w:tcW w:w="900" w:type="dxa"/>
          </w:tcPr>
          <w:p w:rsidR="00867C9F" w:rsidRPr="009246A0" w:rsidRDefault="00867C9F" w:rsidP="00512CA1">
            <w:pPr>
              <w:spacing w:before="20" w:after="20"/>
              <w:rPr>
                <w:b/>
                <w:bCs/>
                <w:sz w:val="16"/>
                <w:szCs w:val="16"/>
              </w:rPr>
            </w:pPr>
            <w:r w:rsidRPr="009246A0">
              <w:rPr>
                <w:b/>
                <w:bCs/>
                <w:sz w:val="16"/>
                <w:szCs w:val="16"/>
              </w:rPr>
              <w:t>TARİH</w:t>
            </w:r>
          </w:p>
        </w:tc>
        <w:tc>
          <w:tcPr>
            <w:tcW w:w="1312" w:type="dxa"/>
          </w:tcPr>
          <w:p w:rsidR="00867C9F" w:rsidRPr="009246A0" w:rsidRDefault="00F947A7" w:rsidP="00512CA1">
            <w:pPr>
              <w:spacing w:before="20" w:after="20"/>
              <w:rPr>
                <w:b/>
                <w:bCs/>
                <w:sz w:val="16"/>
                <w:szCs w:val="16"/>
              </w:rPr>
            </w:pPr>
            <w:r>
              <w:rPr>
                <w:b/>
                <w:bCs/>
                <w:sz w:val="16"/>
                <w:szCs w:val="16"/>
              </w:rPr>
              <w:t>2</w:t>
            </w:r>
            <w:r w:rsidR="00D83956">
              <w:rPr>
                <w:b/>
                <w:bCs/>
                <w:sz w:val="16"/>
                <w:szCs w:val="16"/>
              </w:rPr>
              <w:t>7</w:t>
            </w:r>
            <w:r w:rsidR="00AF11E0">
              <w:rPr>
                <w:b/>
                <w:bCs/>
                <w:sz w:val="16"/>
                <w:szCs w:val="16"/>
              </w:rPr>
              <w:t>-</w:t>
            </w:r>
            <w:r>
              <w:rPr>
                <w:b/>
                <w:bCs/>
                <w:sz w:val="16"/>
                <w:szCs w:val="16"/>
              </w:rPr>
              <w:t>30</w:t>
            </w:r>
            <w:r w:rsidR="001C1201">
              <w:rPr>
                <w:b/>
                <w:bCs/>
                <w:sz w:val="16"/>
                <w:szCs w:val="16"/>
              </w:rPr>
              <w:t>/</w:t>
            </w:r>
            <w:r w:rsidR="00241F8A">
              <w:rPr>
                <w:b/>
                <w:bCs/>
                <w:sz w:val="16"/>
                <w:szCs w:val="16"/>
              </w:rPr>
              <w:t>0</w:t>
            </w:r>
            <w:r>
              <w:rPr>
                <w:b/>
                <w:bCs/>
                <w:sz w:val="16"/>
                <w:szCs w:val="16"/>
              </w:rPr>
              <w:t>4</w:t>
            </w:r>
            <w:r w:rsidR="00660AC9" w:rsidRPr="009246A0">
              <w:rPr>
                <w:b/>
                <w:bCs/>
                <w:sz w:val="16"/>
                <w:szCs w:val="16"/>
              </w:rPr>
              <w:t>/20</w:t>
            </w:r>
            <w:r w:rsidR="00627C52">
              <w:rPr>
                <w:b/>
                <w:bCs/>
                <w:sz w:val="16"/>
                <w:szCs w:val="16"/>
              </w:rPr>
              <w:t>20</w:t>
            </w:r>
          </w:p>
        </w:tc>
      </w:tr>
      <w:tr w:rsidR="00512CA1" w:rsidRPr="009246A0" w:rsidTr="00DC06C5">
        <w:tc>
          <w:tcPr>
            <w:tcW w:w="3060" w:type="dxa"/>
            <w:vAlign w:val="center"/>
          </w:tcPr>
          <w:p w:rsidR="00512CA1" w:rsidRPr="009246A0" w:rsidRDefault="00512CA1" w:rsidP="00AC4B1C">
            <w:pPr>
              <w:spacing w:before="20" w:after="20"/>
              <w:rPr>
                <w:b/>
                <w:sz w:val="16"/>
                <w:szCs w:val="16"/>
              </w:rPr>
            </w:pPr>
            <w:r w:rsidRPr="009246A0">
              <w:rPr>
                <w:b/>
                <w:sz w:val="16"/>
                <w:szCs w:val="16"/>
              </w:rPr>
              <w:t>Sınıf</w:t>
            </w:r>
          </w:p>
        </w:tc>
        <w:tc>
          <w:tcPr>
            <w:tcW w:w="5040" w:type="dxa"/>
          </w:tcPr>
          <w:p w:rsidR="00512CA1" w:rsidRPr="009246A0" w:rsidRDefault="00F72E7C" w:rsidP="00867C9F">
            <w:pPr>
              <w:spacing w:before="20" w:after="20"/>
              <w:jc w:val="both"/>
              <w:rPr>
                <w:bCs/>
                <w:sz w:val="16"/>
                <w:szCs w:val="16"/>
              </w:rPr>
            </w:pPr>
            <w:r>
              <w:rPr>
                <w:bCs/>
                <w:sz w:val="16"/>
                <w:szCs w:val="16"/>
              </w:rPr>
              <w:t>9</w:t>
            </w:r>
          </w:p>
        </w:tc>
        <w:tc>
          <w:tcPr>
            <w:tcW w:w="900" w:type="dxa"/>
          </w:tcPr>
          <w:p w:rsidR="00512CA1" w:rsidRPr="009246A0" w:rsidRDefault="00512CA1" w:rsidP="00512CA1">
            <w:pPr>
              <w:spacing w:before="20" w:after="20"/>
              <w:rPr>
                <w:bCs/>
                <w:sz w:val="16"/>
                <w:szCs w:val="16"/>
              </w:rPr>
            </w:pPr>
            <w:r w:rsidRPr="009246A0">
              <w:rPr>
                <w:b/>
                <w:sz w:val="16"/>
                <w:szCs w:val="16"/>
              </w:rPr>
              <w:t>SÜRE</w:t>
            </w:r>
          </w:p>
        </w:tc>
        <w:tc>
          <w:tcPr>
            <w:tcW w:w="1312" w:type="dxa"/>
          </w:tcPr>
          <w:p w:rsidR="00512CA1" w:rsidRPr="009246A0" w:rsidRDefault="005F0232" w:rsidP="00512CA1">
            <w:pPr>
              <w:spacing w:before="20" w:after="20"/>
              <w:rPr>
                <w:b/>
                <w:bCs/>
                <w:sz w:val="16"/>
                <w:szCs w:val="16"/>
              </w:rPr>
            </w:pPr>
            <w:r>
              <w:rPr>
                <w:b/>
                <w:bCs/>
                <w:sz w:val="16"/>
                <w:szCs w:val="16"/>
              </w:rPr>
              <w:t>4</w:t>
            </w:r>
            <w:r w:rsidR="00627C52">
              <w:rPr>
                <w:b/>
                <w:bCs/>
                <w:sz w:val="16"/>
                <w:szCs w:val="16"/>
              </w:rPr>
              <w:t>0</w:t>
            </w:r>
            <w:r w:rsidR="00ED4C0D">
              <w:rPr>
                <w:b/>
                <w:bCs/>
                <w:sz w:val="16"/>
                <w:szCs w:val="16"/>
              </w:rPr>
              <w:t xml:space="preserve"> </w:t>
            </w:r>
            <w:r>
              <w:rPr>
                <w:b/>
                <w:bCs/>
                <w:sz w:val="16"/>
                <w:szCs w:val="16"/>
              </w:rPr>
              <w:t>dk</w:t>
            </w:r>
          </w:p>
        </w:tc>
      </w:tr>
      <w:tr w:rsidR="006E7D80" w:rsidRPr="009246A0" w:rsidTr="00DC06C5">
        <w:tc>
          <w:tcPr>
            <w:tcW w:w="3060" w:type="dxa"/>
            <w:vAlign w:val="center"/>
          </w:tcPr>
          <w:p w:rsidR="006E7D80" w:rsidRPr="009246A0" w:rsidRDefault="00220CFD" w:rsidP="00AC4B1C">
            <w:pPr>
              <w:spacing w:before="20" w:after="20"/>
              <w:rPr>
                <w:b/>
                <w:sz w:val="16"/>
                <w:szCs w:val="16"/>
              </w:rPr>
            </w:pPr>
            <w:r>
              <w:rPr>
                <w:b/>
                <w:sz w:val="16"/>
                <w:szCs w:val="16"/>
              </w:rPr>
              <w:t>Öğrenme alanı</w:t>
            </w:r>
          </w:p>
        </w:tc>
        <w:tc>
          <w:tcPr>
            <w:tcW w:w="7252" w:type="dxa"/>
            <w:gridSpan w:val="3"/>
          </w:tcPr>
          <w:p w:rsidR="006E7D80" w:rsidRPr="009246A0" w:rsidRDefault="00F947A7" w:rsidP="006E7D80">
            <w:pPr>
              <w:spacing w:before="20" w:after="20"/>
              <w:jc w:val="both"/>
              <w:rPr>
                <w:bCs/>
                <w:sz w:val="16"/>
                <w:szCs w:val="16"/>
              </w:rPr>
            </w:pPr>
            <w:r>
              <w:rPr>
                <w:bCs/>
                <w:sz w:val="16"/>
                <w:szCs w:val="16"/>
              </w:rPr>
              <w:t>B</w:t>
            </w:r>
            <w:r w:rsidR="005D2D4E">
              <w:rPr>
                <w:bCs/>
                <w:sz w:val="16"/>
                <w:szCs w:val="16"/>
              </w:rPr>
              <w:t>)</w:t>
            </w:r>
            <w:r w:rsidR="00627C52">
              <w:rPr>
                <w:bCs/>
                <w:sz w:val="16"/>
                <w:szCs w:val="16"/>
              </w:rPr>
              <w:t xml:space="preserve"> </w:t>
            </w:r>
            <w:r>
              <w:rPr>
                <w:bCs/>
                <w:sz w:val="16"/>
                <w:szCs w:val="16"/>
              </w:rPr>
              <w:t>Beşeri</w:t>
            </w:r>
            <w:r w:rsidR="00F575C9">
              <w:rPr>
                <w:bCs/>
                <w:sz w:val="16"/>
                <w:szCs w:val="16"/>
              </w:rPr>
              <w:t xml:space="preserve"> Sistemler</w:t>
            </w:r>
          </w:p>
        </w:tc>
      </w:tr>
      <w:tr w:rsidR="00867C9F" w:rsidRPr="009246A0" w:rsidTr="00DC06C5">
        <w:tc>
          <w:tcPr>
            <w:tcW w:w="3060" w:type="dxa"/>
            <w:tcBorders>
              <w:bottom w:val="single" w:sz="4" w:space="0" w:color="auto"/>
            </w:tcBorders>
            <w:vAlign w:val="center"/>
          </w:tcPr>
          <w:p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rsidR="00A35428" w:rsidRPr="00E51B77" w:rsidRDefault="00F947A7" w:rsidP="007E3807">
            <w:pPr>
              <w:spacing w:before="20" w:after="20"/>
              <w:rPr>
                <w:bCs/>
                <w:sz w:val="16"/>
                <w:szCs w:val="16"/>
              </w:rPr>
            </w:pPr>
            <w:r w:rsidRPr="00F947A7">
              <w:rPr>
                <w:bCs/>
                <w:sz w:val="16"/>
                <w:szCs w:val="16"/>
              </w:rPr>
              <w:t>Yerleşme Doku ve Tipleri</w:t>
            </w:r>
          </w:p>
        </w:tc>
      </w:tr>
      <w:tr w:rsidR="00867C9F" w:rsidRPr="009246A0" w:rsidTr="00DC06C5">
        <w:tc>
          <w:tcPr>
            <w:tcW w:w="3060" w:type="dxa"/>
            <w:tcBorders>
              <w:top w:val="single" w:sz="4" w:space="0" w:color="auto"/>
              <w:left w:val="nil"/>
              <w:bottom w:val="single" w:sz="4" w:space="0" w:color="auto"/>
              <w:right w:val="nil"/>
            </w:tcBorders>
          </w:tcPr>
          <w:p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rsidR="00867C9F" w:rsidRPr="009246A0" w:rsidRDefault="00AF11E0" w:rsidP="00867C9F">
            <w:pPr>
              <w:spacing w:before="20" w:after="20"/>
              <w:jc w:val="both"/>
              <w:rPr>
                <w:sz w:val="16"/>
                <w:szCs w:val="16"/>
              </w:rPr>
            </w:pPr>
            <w:r>
              <w:rPr>
                <w:sz w:val="16"/>
                <w:szCs w:val="16"/>
              </w:rPr>
              <w:t xml:space="preserve">                                                                                                                                               </w:t>
            </w:r>
          </w:p>
        </w:tc>
      </w:tr>
      <w:tr w:rsidR="00867C9F" w:rsidRPr="009246A0" w:rsidTr="00DC06C5">
        <w:tc>
          <w:tcPr>
            <w:tcW w:w="3060" w:type="dxa"/>
            <w:tcBorders>
              <w:top w:val="single" w:sz="4" w:space="0" w:color="auto"/>
            </w:tcBorders>
            <w:vAlign w:val="center"/>
          </w:tcPr>
          <w:p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tcPr>
          <w:p w:rsidR="00A35428" w:rsidRPr="00241F8A" w:rsidRDefault="00F947A7" w:rsidP="00EB69C0">
            <w:pPr>
              <w:rPr>
                <w:sz w:val="16"/>
                <w:szCs w:val="16"/>
              </w:rPr>
            </w:pPr>
            <w:r w:rsidRPr="00F947A7">
              <w:rPr>
                <w:sz w:val="16"/>
                <w:szCs w:val="16"/>
              </w:rPr>
              <w:t>9.2.2. Yerleşme doku ve tiplerinin oluşumunda etkili olan faktörleri örneklerle açıklar.</w:t>
            </w:r>
          </w:p>
        </w:tc>
      </w:tr>
      <w:tr w:rsidR="00867C9F" w:rsidRPr="009246A0" w:rsidTr="00DC06C5">
        <w:tc>
          <w:tcPr>
            <w:tcW w:w="3060" w:type="dxa"/>
            <w:vAlign w:val="center"/>
          </w:tcPr>
          <w:p w:rsidR="00867C9F" w:rsidRPr="009246A0" w:rsidRDefault="00627C52" w:rsidP="00AC4B1C">
            <w:pPr>
              <w:spacing w:before="20" w:after="20"/>
              <w:rPr>
                <w:b/>
                <w:sz w:val="16"/>
                <w:szCs w:val="16"/>
              </w:rPr>
            </w:pPr>
            <w:r>
              <w:rPr>
                <w:b/>
                <w:sz w:val="16"/>
                <w:szCs w:val="16"/>
              </w:rPr>
              <w:t>Coğrafi Beceriler</w:t>
            </w:r>
          </w:p>
        </w:tc>
        <w:tc>
          <w:tcPr>
            <w:tcW w:w="7252" w:type="dxa"/>
            <w:gridSpan w:val="3"/>
          </w:tcPr>
          <w:p w:rsidR="00A103EB" w:rsidRPr="009246A0" w:rsidRDefault="00F947A7" w:rsidP="0040707E">
            <w:pPr>
              <w:spacing w:before="20" w:after="20"/>
              <w:jc w:val="both"/>
              <w:rPr>
                <w:bCs/>
                <w:sz w:val="16"/>
                <w:szCs w:val="16"/>
              </w:rPr>
            </w:pPr>
            <w:r w:rsidRPr="00F947A7">
              <w:rPr>
                <w:bCs/>
                <w:sz w:val="16"/>
                <w:szCs w:val="16"/>
              </w:rPr>
              <w:t>Coğrafi Sorgulama,</w:t>
            </w:r>
            <w:r>
              <w:rPr>
                <w:bCs/>
                <w:sz w:val="16"/>
                <w:szCs w:val="16"/>
              </w:rPr>
              <w:t xml:space="preserve"> </w:t>
            </w:r>
            <w:r w:rsidRPr="00F947A7">
              <w:rPr>
                <w:bCs/>
                <w:sz w:val="16"/>
                <w:szCs w:val="16"/>
              </w:rPr>
              <w:t>Değişim ve Sürekliliği Algılama, Kanıt Kullanma</w:t>
            </w:r>
          </w:p>
        </w:tc>
      </w:tr>
      <w:tr w:rsidR="00867C9F" w:rsidRPr="009246A0" w:rsidTr="00DC06C5">
        <w:tc>
          <w:tcPr>
            <w:tcW w:w="3060" w:type="dxa"/>
            <w:vAlign w:val="center"/>
          </w:tcPr>
          <w:p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rsidR="00867C9F" w:rsidRPr="009246A0" w:rsidRDefault="006C5D95" w:rsidP="00867C9F">
            <w:pPr>
              <w:spacing w:before="20" w:after="20"/>
              <w:jc w:val="both"/>
              <w:rPr>
                <w:bCs/>
                <w:sz w:val="16"/>
                <w:szCs w:val="16"/>
              </w:rPr>
            </w:pPr>
            <w:r w:rsidRPr="009246A0">
              <w:rPr>
                <w:bCs/>
                <w:sz w:val="16"/>
                <w:szCs w:val="16"/>
              </w:rPr>
              <w:t>---</w:t>
            </w:r>
          </w:p>
        </w:tc>
      </w:tr>
      <w:tr w:rsidR="00867C9F" w:rsidRPr="009246A0" w:rsidTr="00DC06C5">
        <w:tc>
          <w:tcPr>
            <w:tcW w:w="3060" w:type="dxa"/>
            <w:vAlign w:val="center"/>
          </w:tcPr>
          <w:p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rsidR="00A35428" w:rsidRPr="00241F8A" w:rsidRDefault="00F947A7" w:rsidP="00F72E7C">
            <w:pPr>
              <w:spacing w:before="20" w:after="20"/>
              <w:rPr>
                <w:bCs/>
                <w:sz w:val="16"/>
                <w:szCs w:val="16"/>
              </w:rPr>
            </w:pPr>
            <w:r w:rsidRPr="00F947A7">
              <w:rPr>
                <w:bCs/>
                <w:sz w:val="16"/>
                <w:szCs w:val="16"/>
              </w:rPr>
              <w:t>Çeşitli yerleşmelere ait fotoğraf, hava fotoğrafı, plan, resim vb. görsel materyaller sorgulanarak yerleşme doku ve tiplerinin oluşumunda etkili faktörler tablo haline getirilir.                                                                        Toplu ve dağınık yerleşmelerin,  Kır ve şehir yerleşmelerinin oluşumunda etkili olan faktörlere yer verilecektir</w:t>
            </w:r>
          </w:p>
        </w:tc>
      </w:tr>
      <w:tr w:rsidR="00AB0813" w:rsidRPr="009246A0" w:rsidTr="00DC06C5">
        <w:trPr>
          <w:trHeight w:val="843"/>
        </w:trPr>
        <w:tc>
          <w:tcPr>
            <w:tcW w:w="3060" w:type="dxa"/>
            <w:vAlign w:val="center"/>
          </w:tcPr>
          <w:p w:rsidR="00AB0813" w:rsidRPr="009246A0" w:rsidRDefault="00AB0813" w:rsidP="00AC4B1C">
            <w:pPr>
              <w:spacing w:before="20" w:after="20"/>
              <w:rPr>
                <w:b/>
                <w:sz w:val="16"/>
                <w:szCs w:val="16"/>
              </w:rPr>
            </w:pPr>
            <w:r w:rsidRPr="009246A0">
              <w:rPr>
                <w:b/>
                <w:sz w:val="16"/>
                <w:szCs w:val="16"/>
              </w:rPr>
              <w:t>Kullanılan Eğitim Teknolojileri-Araç, Gereçler ve Kaynakça</w:t>
            </w:r>
          </w:p>
          <w:p w:rsidR="00AB0813" w:rsidRPr="009246A0" w:rsidRDefault="00AB0813" w:rsidP="00AC4B1C">
            <w:pPr>
              <w:spacing w:before="20" w:after="20"/>
              <w:rPr>
                <w:b/>
                <w:sz w:val="16"/>
                <w:szCs w:val="16"/>
              </w:rPr>
            </w:pPr>
            <w:r w:rsidRPr="009246A0">
              <w:rPr>
                <w:b/>
                <w:sz w:val="16"/>
                <w:szCs w:val="16"/>
              </w:rPr>
              <w:t>* Öğretmen</w:t>
            </w:r>
          </w:p>
          <w:p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rsidR="006E0876" w:rsidRPr="009246A0" w:rsidRDefault="00F947A7" w:rsidP="00AB0813">
            <w:pPr>
              <w:spacing w:before="20" w:after="20"/>
              <w:jc w:val="both"/>
              <w:rPr>
                <w:bCs/>
                <w:sz w:val="16"/>
                <w:szCs w:val="16"/>
              </w:rPr>
            </w:pPr>
            <w:r w:rsidRPr="00F947A7">
              <w:rPr>
                <w:bCs/>
                <w:sz w:val="16"/>
                <w:szCs w:val="16"/>
              </w:rPr>
              <w:t>Ders kitabı ve yardımcı kitaplar, Etk. tahta, EBA Ders materyalleri, bilg, animasyon ve videolar, haritalar, yerleşme fotoğraf ve şekilleri, internet</w:t>
            </w:r>
            <w:r>
              <w:rPr>
                <w:bCs/>
                <w:sz w:val="16"/>
                <w:szCs w:val="16"/>
              </w:rPr>
              <w:t>.</w:t>
            </w:r>
          </w:p>
        </w:tc>
      </w:tr>
      <w:tr w:rsidR="00DC06C5" w:rsidRPr="009246A0" w:rsidTr="00DC06C5">
        <w:trPr>
          <w:trHeight w:val="374"/>
        </w:trPr>
        <w:tc>
          <w:tcPr>
            <w:tcW w:w="10312" w:type="dxa"/>
            <w:gridSpan w:val="4"/>
            <w:vAlign w:val="center"/>
          </w:tcPr>
          <w:p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rsidTr="00DC06C5">
        <w:trPr>
          <w:trHeight w:val="70"/>
        </w:trPr>
        <w:tc>
          <w:tcPr>
            <w:tcW w:w="10312" w:type="dxa"/>
            <w:gridSpan w:val="4"/>
            <w:tcBorders>
              <w:bottom w:val="single" w:sz="4" w:space="0" w:color="auto"/>
            </w:tcBorders>
          </w:tcPr>
          <w:p w:rsidR="008D18F7" w:rsidRPr="008D18F7" w:rsidRDefault="008D18F7" w:rsidP="008D18F7">
            <w:pPr>
              <w:autoSpaceDE w:val="0"/>
              <w:autoSpaceDN w:val="0"/>
              <w:adjustRightInd w:val="0"/>
              <w:rPr>
                <w:b/>
                <w:bCs/>
                <w:noProof w:val="0"/>
                <w:sz w:val="18"/>
                <w:szCs w:val="18"/>
                <w:lang w:eastAsia="tr-TR"/>
              </w:rPr>
            </w:pPr>
            <w:bookmarkStart w:id="0" w:name="U6K2"/>
            <w:bookmarkEnd w:id="0"/>
            <w:r w:rsidRPr="008D18F7">
              <w:rPr>
                <w:b/>
                <w:bCs/>
                <w:noProof w:val="0"/>
                <w:sz w:val="18"/>
                <w:szCs w:val="18"/>
                <w:lang w:eastAsia="tr-TR"/>
              </w:rPr>
              <w:t>YERLEŞME DOKULARI</w:t>
            </w:r>
          </w:p>
          <w:p w:rsidR="008D18F7" w:rsidRDefault="008D18F7" w:rsidP="008D18F7">
            <w:pPr>
              <w:autoSpaceDE w:val="0"/>
              <w:autoSpaceDN w:val="0"/>
              <w:adjustRightInd w:val="0"/>
              <w:rPr>
                <w:noProof w:val="0"/>
                <w:sz w:val="16"/>
                <w:szCs w:val="16"/>
                <w:lang w:eastAsia="tr-TR"/>
              </w:rPr>
            </w:pPr>
            <w:r w:rsidRPr="008D18F7">
              <w:rPr>
                <w:noProof w:val="0"/>
                <w:sz w:val="16"/>
                <w:szCs w:val="16"/>
                <w:lang w:eastAsia="tr-TR"/>
              </w:rPr>
              <w:t>Yerleşim alanı üzerinde bulunan meskenlerin dağılış düzeni yerleşme dokularını oluşturur. Yerleşmeler</w:t>
            </w:r>
            <w:r>
              <w:rPr>
                <w:noProof w:val="0"/>
                <w:sz w:val="16"/>
                <w:szCs w:val="16"/>
                <w:lang w:eastAsia="tr-TR"/>
              </w:rPr>
              <w:t xml:space="preserve"> </w:t>
            </w:r>
            <w:r w:rsidRPr="008D18F7">
              <w:rPr>
                <w:noProof w:val="0"/>
                <w:sz w:val="16"/>
                <w:szCs w:val="16"/>
                <w:lang w:eastAsia="tr-TR"/>
              </w:rPr>
              <w:t>kurulduğu sahaların coğrafi özelliklerine göre farklı dokulara sahip olabilir. Yerleşmeler, yer şekillerine</w:t>
            </w:r>
            <w:r>
              <w:rPr>
                <w:noProof w:val="0"/>
                <w:sz w:val="16"/>
                <w:szCs w:val="16"/>
                <w:lang w:eastAsia="tr-TR"/>
              </w:rPr>
              <w:t xml:space="preserve"> </w:t>
            </w:r>
            <w:r w:rsidRPr="008D18F7">
              <w:rPr>
                <w:noProof w:val="0"/>
                <w:sz w:val="16"/>
                <w:szCs w:val="16"/>
                <w:lang w:eastAsia="tr-TR"/>
              </w:rPr>
              <w:t>ve su kaynaklarına bağlı olarak toplu veya dağınık, yerleşme planına göre ise çizgisel, dairesel veya kıyı</w:t>
            </w:r>
            <w:r>
              <w:rPr>
                <w:noProof w:val="0"/>
                <w:sz w:val="16"/>
                <w:szCs w:val="16"/>
                <w:lang w:eastAsia="tr-TR"/>
              </w:rPr>
              <w:t xml:space="preserve"> </w:t>
            </w:r>
            <w:r w:rsidRPr="008D18F7">
              <w:rPr>
                <w:noProof w:val="0"/>
                <w:sz w:val="16"/>
                <w:szCs w:val="16"/>
                <w:lang w:eastAsia="tr-TR"/>
              </w:rPr>
              <w:t>boyu yerleşmeleri şeklinde sınıflandırılmaktadır.</w:t>
            </w:r>
          </w:p>
          <w:p w:rsidR="008D18F7" w:rsidRDefault="008D18F7" w:rsidP="008D18F7">
            <w:pPr>
              <w:autoSpaceDE w:val="0"/>
              <w:autoSpaceDN w:val="0"/>
              <w:adjustRightInd w:val="0"/>
              <w:rPr>
                <w:noProof w:val="0"/>
                <w:sz w:val="16"/>
                <w:szCs w:val="16"/>
                <w:lang w:eastAsia="tr-TR"/>
              </w:rPr>
            </w:pPr>
          </w:p>
          <w:p w:rsidR="008D18F7" w:rsidRPr="008D18F7" w:rsidRDefault="008D18F7" w:rsidP="008D18F7">
            <w:pPr>
              <w:autoSpaceDE w:val="0"/>
              <w:autoSpaceDN w:val="0"/>
              <w:adjustRightInd w:val="0"/>
              <w:rPr>
                <w:noProof w:val="0"/>
                <w:sz w:val="16"/>
                <w:szCs w:val="16"/>
                <w:lang w:eastAsia="tr-TR"/>
              </w:rPr>
            </w:pPr>
            <w:r w:rsidRPr="008D18F7">
              <w:rPr>
                <w:b/>
                <w:bCs/>
                <w:noProof w:val="0"/>
                <w:sz w:val="16"/>
                <w:szCs w:val="16"/>
                <w:lang w:eastAsia="tr-TR"/>
              </w:rPr>
              <w:t xml:space="preserve">1. Toplu Yerleşmeler: </w:t>
            </w:r>
            <w:r w:rsidRPr="008D18F7">
              <w:rPr>
                <w:noProof w:val="0"/>
                <w:sz w:val="16"/>
                <w:szCs w:val="16"/>
                <w:lang w:eastAsia="tr-TR"/>
              </w:rPr>
              <w:t xml:space="preserve">Meskenlerin birbirine yakın kurulduğu yerleşmelere </w:t>
            </w:r>
            <w:r w:rsidRPr="0057707B">
              <w:rPr>
                <w:b/>
                <w:bCs/>
                <w:noProof w:val="0"/>
                <w:color w:val="FF0000"/>
                <w:sz w:val="16"/>
                <w:szCs w:val="16"/>
                <w:lang w:eastAsia="tr-TR"/>
              </w:rPr>
              <w:t>toplu dokulu yerleşmeler</w:t>
            </w:r>
            <w:r>
              <w:rPr>
                <w:noProof w:val="0"/>
                <w:sz w:val="16"/>
                <w:szCs w:val="16"/>
                <w:lang w:eastAsia="tr-TR"/>
              </w:rPr>
              <w:t xml:space="preserve"> </w:t>
            </w:r>
            <w:r w:rsidRPr="008D18F7">
              <w:rPr>
                <w:noProof w:val="0"/>
                <w:sz w:val="16"/>
                <w:szCs w:val="16"/>
                <w:lang w:eastAsia="tr-TR"/>
              </w:rPr>
              <w:t>denir. Toplu dokulu yerleşmelere genellikle su</w:t>
            </w:r>
            <w:r>
              <w:rPr>
                <w:noProof w:val="0"/>
                <w:sz w:val="16"/>
                <w:szCs w:val="16"/>
                <w:lang w:eastAsia="tr-TR"/>
              </w:rPr>
              <w:t xml:space="preserve"> </w:t>
            </w:r>
            <w:r w:rsidRPr="008D18F7">
              <w:rPr>
                <w:noProof w:val="0"/>
                <w:sz w:val="16"/>
                <w:szCs w:val="16"/>
                <w:lang w:eastAsia="tr-TR"/>
              </w:rPr>
              <w:t>kaynaklarının sınırlı ve yer şekillerinin</w:t>
            </w:r>
            <w:r>
              <w:rPr>
                <w:noProof w:val="0"/>
                <w:sz w:val="16"/>
                <w:szCs w:val="16"/>
                <w:lang w:eastAsia="tr-TR"/>
              </w:rPr>
              <w:t xml:space="preserve"> </w:t>
            </w:r>
            <w:r w:rsidRPr="008D18F7">
              <w:rPr>
                <w:noProof w:val="0"/>
                <w:sz w:val="16"/>
                <w:szCs w:val="16"/>
                <w:lang w:eastAsia="tr-TR"/>
              </w:rPr>
              <w:t>engebesiz olduğu bölgelerde rastlanır.</w:t>
            </w:r>
          </w:p>
          <w:p w:rsidR="008D18F7" w:rsidRDefault="008D18F7" w:rsidP="008D18F7">
            <w:pPr>
              <w:autoSpaceDE w:val="0"/>
              <w:autoSpaceDN w:val="0"/>
              <w:adjustRightInd w:val="0"/>
              <w:rPr>
                <w:b/>
                <w:bCs/>
                <w:noProof w:val="0"/>
                <w:sz w:val="16"/>
                <w:szCs w:val="16"/>
                <w:lang w:eastAsia="tr-TR"/>
              </w:rPr>
            </w:pPr>
          </w:p>
          <w:p w:rsidR="00DC06C5" w:rsidRPr="008D18F7" w:rsidRDefault="008D18F7" w:rsidP="008D18F7">
            <w:pPr>
              <w:autoSpaceDE w:val="0"/>
              <w:autoSpaceDN w:val="0"/>
              <w:adjustRightInd w:val="0"/>
              <w:rPr>
                <w:b/>
                <w:bCs/>
                <w:noProof w:val="0"/>
                <w:sz w:val="16"/>
                <w:szCs w:val="16"/>
                <w:lang w:eastAsia="tr-TR"/>
              </w:rPr>
            </w:pPr>
            <w:r w:rsidRPr="008D18F7">
              <w:rPr>
                <w:b/>
                <w:bCs/>
                <w:noProof w:val="0"/>
                <w:sz w:val="16"/>
                <w:szCs w:val="16"/>
                <w:lang w:eastAsia="tr-TR"/>
              </w:rPr>
              <w:t xml:space="preserve">2. Dağınık Yerleşmeler: </w:t>
            </w:r>
            <w:r w:rsidRPr="008D18F7">
              <w:rPr>
                <w:noProof w:val="0"/>
                <w:sz w:val="16"/>
                <w:szCs w:val="16"/>
                <w:lang w:eastAsia="tr-TR"/>
              </w:rPr>
              <w:t xml:space="preserve">Meskenlerin birbirine uzak kurulduğu yerleşmelere </w:t>
            </w:r>
            <w:r w:rsidRPr="0057707B">
              <w:rPr>
                <w:b/>
                <w:bCs/>
                <w:noProof w:val="0"/>
                <w:color w:val="FF0000"/>
                <w:sz w:val="16"/>
                <w:szCs w:val="16"/>
                <w:lang w:eastAsia="tr-TR"/>
              </w:rPr>
              <w:t>dağınık dokulu yerleşmeler</w:t>
            </w:r>
            <w:r w:rsidRPr="0057707B">
              <w:rPr>
                <w:b/>
                <w:bCs/>
                <w:noProof w:val="0"/>
                <w:color w:val="FF0000"/>
                <w:sz w:val="16"/>
                <w:szCs w:val="16"/>
                <w:lang w:eastAsia="tr-TR"/>
              </w:rPr>
              <w:t xml:space="preserve"> </w:t>
            </w:r>
            <w:r w:rsidRPr="008D18F7">
              <w:rPr>
                <w:noProof w:val="0"/>
                <w:sz w:val="16"/>
                <w:szCs w:val="16"/>
                <w:lang w:eastAsia="tr-TR"/>
              </w:rPr>
              <w:t>denir. Dağınık yerleşmelerin ortaya çıkmasında yer şekillerinin engebeli, su kaynaklarının</w:t>
            </w:r>
            <w:r>
              <w:rPr>
                <w:b/>
                <w:bCs/>
                <w:noProof w:val="0"/>
                <w:sz w:val="16"/>
                <w:szCs w:val="16"/>
                <w:lang w:eastAsia="tr-TR"/>
              </w:rPr>
              <w:t xml:space="preserve"> </w:t>
            </w:r>
            <w:r w:rsidRPr="008D18F7">
              <w:rPr>
                <w:noProof w:val="0"/>
                <w:sz w:val="16"/>
                <w:szCs w:val="16"/>
                <w:lang w:eastAsia="tr-TR"/>
              </w:rPr>
              <w:t>bol, tarım alanlarının parçalı ve yetersiz olması gibi faktörler etkilidir.</w:t>
            </w:r>
          </w:p>
          <w:p w:rsidR="008D18F7" w:rsidRDefault="008D18F7" w:rsidP="008D18F7">
            <w:pPr>
              <w:autoSpaceDE w:val="0"/>
              <w:autoSpaceDN w:val="0"/>
              <w:adjustRightInd w:val="0"/>
              <w:rPr>
                <w:b/>
                <w:bCs/>
                <w:noProof w:val="0"/>
                <w:sz w:val="16"/>
                <w:szCs w:val="16"/>
                <w:lang w:eastAsia="tr-TR"/>
              </w:rPr>
            </w:pPr>
          </w:p>
          <w:p w:rsidR="008D18F7" w:rsidRPr="008D18F7" w:rsidRDefault="008D18F7" w:rsidP="008D18F7">
            <w:pPr>
              <w:autoSpaceDE w:val="0"/>
              <w:autoSpaceDN w:val="0"/>
              <w:adjustRightInd w:val="0"/>
              <w:rPr>
                <w:noProof w:val="0"/>
                <w:sz w:val="16"/>
                <w:szCs w:val="16"/>
                <w:lang w:eastAsia="tr-TR"/>
              </w:rPr>
            </w:pPr>
            <w:r w:rsidRPr="008D18F7">
              <w:rPr>
                <w:b/>
                <w:bCs/>
                <w:noProof w:val="0"/>
                <w:sz w:val="16"/>
                <w:szCs w:val="16"/>
                <w:lang w:eastAsia="tr-TR"/>
              </w:rPr>
              <w:t xml:space="preserve">3. Çizgisel Yerleşmeler: </w:t>
            </w:r>
            <w:r w:rsidRPr="008D18F7">
              <w:rPr>
                <w:noProof w:val="0"/>
                <w:sz w:val="16"/>
                <w:szCs w:val="16"/>
                <w:lang w:eastAsia="tr-TR"/>
              </w:rPr>
              <w:t>Akarsu boylarında ya da bir yol boyunca kurulan ve uzanan yerleşmelere</w:t>
            </w:r>
            <w:r>
              <w:rPr>
                <w:noProof w:val="0"/>
                <w:sz w:val="16"/>
                <w:szCs w:val="16"/>
                <w:lang w:eastAsia="tr-TR"/>
              </w:rPr>
              <w:t xml:space="preserve"> </w:t>
            </w:r>
            <w:r w:rsidRPr="0057707B">
              <w:rPr>
                <w:b/>
                <w:bCs/>
                <w:noProof w:val="0"/>
                <w:color w:val="FF0000"/>
                <w:sz w:val="16"/>
                <w:szCs w:val="16"/>
                <w:lang w:eastAsia="tr-TR"/>
              </w:rPr>
              <w:t xml:space="preserve">çizgisel yerleşme </w:t>
            </w:r>
            <w:r w:rsidRPr="008D18F7">
              <w:rPr>
                <w:noProof w:val="0"/>
                <w:sz w:val="16"/>
                <w:szCs w:val="16"/>
                <w:lang w:eastAsia="tr-TR"/>
              </w:rPr>
              <w:t>denir.</w:t>
            </w:r>
          </w:p>
          <w:p w:rsidR="008D18F7" w:rsidRDefault="008D18F7" w:rsidP="008D18F7">
            <w:pPr>
              <w:autoSpaceDE w:val="0"/>
              <w:autoSpaceDN w:val="0"/>
              <w:adjustRightInd w:val="0"/>
              <w:rPr>
                <w:b/>
                <w:bCs/>
                <w:noProof w:val="0"/>
                <w:sz w:val="16"/>
                <w:szCs w:val="16"/>
                <w:lang w:eastAsia="tr-TR"/>
              </w:rPr>
            </w:pPr>
          </w:p>
          <w:p w:rsidR="008D18F7" w:rsidRPr="008D18F7" w:rsidRDefault="008D18F7" w:rsidP="008D18F7">
            <w:pPr>
              <w:autoSpaceDE w:val="0"/>
              <w:autoSpaceDN w:val="0"/>
              <w:adjustRightInd w:val="0"/>
              <w:rPr>
                <w:noProof w:val="0"/>
                <w:sz w:val="16"/>
                <w:szCs w:val="16"/>
                <w:lang w:eastAsia="tr-TR"/>
              </w:rPr>
            </w:pPr>
            <w:r w:rsidRPr="008D18F7">
              <w:rPr>
                <w:b/>
                <w:bCs/>
                <w:noProof w:val="0"/>
                <w:sz w:val="16"/>
                <w:szCs w:val="16"/>
                <w:lang w:eastAsia="tr-TR"/>
              </w:rPr>
              <w:t xml:space="preserve">4. Dairesel Yerleşmeler: </w:t>
            </w:r>
            <w:r w:rsidRPr="008D18F7">
              <w:rPr>
                <w:noProof w:val="0"/>
                <w:sz w:val="16"/>
                <w:szCs w:val="16"/>
                <w:lang w:eastAsia="tr-TR"/>
              </w:rPr>
              <w:t>Yer şekillerinin az engebeli olduğu sahalarda kurulan, dairesel şekle sahip</w:t>
            </w:r>
            <w:r>
              <w:rPr>
                <w:noProof w:val="0"/>
                <w:sz w:val="16"/>
                <w:szCs w:val="16"/>
                <w:lang w:eastAsia="tr-TR"/>
              </w:rPr>
              <w:t xml:space="preserve"> </w:t>
            </w:r>
            <w:r w:rsidRPr="008D18F7">
              <w:rPr>
                <w:noProof w:val="0"/>
                <w:sz w:val="16"/>
                <w:szCs w:val="16"/>
                <w:lang w:eastAsia="tr-TR"/>
              </w:rPr>
              <w:t xml:space="preserve">yerleşmelere </w:t>
            </w:r>
            <w:r w:rsidRPr="0057707B">
              <w:rPr>
                <w:b/>
                <w:bCs/>
                <w:noProof w:val="0"/>
                <w:color w:val="FF0000"/>
                <w:sz w:val="16"/>
                <w:szCs w:val="16"/>
                <w:lang w:eastAsia="tr-TR"/>
              </w:rPr>
              <w:t xml:space="preserve">dairesel yerleşme </w:t>
            </w:r>
            <w:r w:rsidRPr="008D18F7">
              <w:rPr>
                <w:noProof w:val="0"/>
                <w:sz w:val="16"/>
                <w:szCs w:val="16"/>
                <w:lang w:eastAsia="tr-TR"/>
              </w:rPr>
              <w:t>denir. Bu tip</w:t>
            </w:r>
            <w:r>
              <w:rPr>
                <w:noProof w:val="0"/>
                <w:sz w:val="16"/>
                <w:szCs w:val="16"/>
                <w:lang w:eastAsia="tr-TR"/>
              </w:rPr>
              <w:t xml:space="preserve"> </w:t>
            </w:r>
            <w:r w:rsidRPr="008D18F7">
              <w:rPr>
                <w:noProof w:val="0"/>
                <w:sz w:val="16"/>
                <w:szCs w:val="16"/>
                <w:lang w:eastAsia="tr-TR"/>
              </w:rPr>
              <w:t>yerleşmelerin merkezinde okul, ibadethane,</w:t>
            </w:r>
            <w:r>
              <w:rPr>
                <w:noProof w:val="0"/>
                <w:sz w:val="16"/>
                <w:szCs w:val="16"/>
                <w:lang w:eastAsia="tr-TR"/>
              </w:rPr>
              <w:t xml:space="preserve"> </w:t>
            </w:r>
            <w:r w:rsidRPr="008D18F7">
              <w:rPr>
                <w:noProof w:val="0"/>
                <w:sz w:val="16"/>
                <w:szCs w:val="16"/>
                <w:lang w:eastAsia="tr-TR"/>
              </w:rPr>
              <w:t>çarşı, iş ve sanayi merkezi gibi birimlerin yer aldığı bir meydan ve bu meydanın etrafında gelişen yapılar</w:t>
            </w:r>
            <w:r>
              <w:rPr>
                <w:noProof w:val="0"/>
                <w:sz w:val="16"/>
                <w:szCs w:val="16"/>
                <w:lang w:eastAsia="tr-TR"/>
              </w:rPr>
              <w:t xml:space="preserve"> </w:t>
            </w:r>
            <w:r w:rsidRPr="008D18F7">
              <w:rPr>
                <w:noProof w:val="0"/>
                <w:sz w:val="16"/>
                <w:szCs w:val="16"/>
                <w:lang w:eastAsia="tr-TR"/>
              </w:rPr>
              <w:t>görülür.</w:t>
            </w:r>
          </w:p>
          <w:p w:rsidR="008D18F7" w:rsidRDefault="008D18F7" w:rsidP="008D18F7">
            <w:pPr>
              <w:autoSpaceDE w:val="0"/>
              <w:autoSpaceDN w:val="0"/>
              <w:adjustRightInd w:val="0"/>
              <w:rPr>
                <w:b/>
                <w:bCs/>
                <w:noProof w:val="0"/>
                <w:sz w:val="16"/>
                <w:szCs w:val="16"/>
                <w:lang w:eastAsia="tr-TR"/>
              </w:rPr>
            </w:pPr>
          </w:p>
          <w:p w:rsidR="008D18F7" w:rsidRPr="008D18F7" w:rsidRDefault="008D18F7" w:rsidP="008D18F7">
            <w:pPr>
              <w:autoSpaceDE w:val="0"/>
              <w:autoSpaceDN w:val="0"/>
              <w:adjustRightInd w:val="0"/>
              <w:rPr>
                <w:b/>
                <w:bCs/>
                <w:noProof w:val="0"/>
                <w:sz w:val="16"/>
                <w:szCs w:val="16"/>
                <w:lang w:eastAsia="tr-TR"/>
              </w:rPr>
            </w:pPr>
            <w:r w:rsidRPr="008D18F7">
              <w:rPr>
                <w:b/>
                <w:bCs/>
                <w:noProof w:val="0"/>
                <w:sz w:val="16"/>
                <w:szCs w:val="16"/>
                <w:lang w:eastAsia="tr-TR"/>
              </w:rPr>
              <w:t xml:space="preserve">5. Kıyı Boyu Yerleşmeler: </w:t>
            </w:r>
            <w:r w:rsidRPr="008D18F7">
              <w:rPr>
                <w:noProof w:val="0"/>
                <w:sz w:val="16"/>
                <w:szCs w:val="16"/>
                <w:lang w:eastAsia="tr-TR"/>
              </w:rPr>
              <w:t xml:space="preserve">Deniz ya da göl kıyıları boyunca gelişme gösteren yerleşmelere </w:t>
            </w:r>
            <w:r w:rsidRPr="0057707B">
              <w:rPr>
                <w:b/>
                <w:bCs/>
                <w:noProof w:val="0"/>
                <w:color w:val="FF0000"/>
                <w:sz w:val="16"/>
                <w:szCs w:val="16"/>
                <w:lang w:eastAsia="tr-TR"/>
              </w:rPr>
              <w:t>kıyı</w:t>
            </w:r>
            <w:r w:rsidRPr="0057707B">
              <w:rPr>
                <w:b/>
                <w:bCs/>
                <w:noProof w:val="0"/>
                <w:color w:val="FF0000"/>
                <w:sz w:val="16"/>
                <w:szCs w:val="16"/>
                <w:lang w:eastAsia="tr-TR"/>
              </w:rPr>
              <w:t xml:space="preserve"> </w:t>
            </w:r>
            <w:r w:rsidRPr="0057707B">
              <w:rPr>
                <w:b/>
                <w:bCs/>
                <w:noProof w:val="0"/>
                <w:color w:val="FF0000"/>
                <w:sz w:val="16"/>
                <w:szCs w:val="16"/>
                <w:lang w:eastAsia="tr-TR"/>
              </w:rPr>
              <w:t xml:space="preserve">boyu yerleşmesi </w:t>
            </w:r>
            <w:r w:rsidRPr="008D18F7">
              <w:rPr>
                <w:noProof w:val="0"/>
                <w:sz w:val="16"/>
                <w:szCs w:val="16"/>
                <w:lang w:eastAsia="tr-TR"/>
              </w:rPr>
              <w:t>denir</w:t>
            </w:r>
            <w:r w:rsidRPr="008D18F7">
              <w:rPr>
                <w:noProof w:val="0"/>
                <w:sz w:val="16"/>
                <w:szCs w:val="16"/>
                <w:lang w:eastAsia="tr-TR"/>
              </w:rPr>
              <w:t>.</w:t>
            </w:r>
          </w:p>
          <w:p w:rsidR="008D18F7" w:rsidRPr="008D18F7" w:rsidRDefault="00D918C8" w:rsidP="008D18F7">
            <w:pPr>
              <w:autoSpaceDE w:val="0"/>
              <w:autoSpaceDN w:val="0"/>
              <w:adjustRightInd w:val="0"/>
              <w:rPr>
                <w:noProof w:val="0"/>
                <w:sz w:val="16"/>
                <w:szCs w:val="16"/>
                <w:lang w:eastAsia="tr-TR"/>
              </w:rPr>
            </w:pPr>
            <w:r>
              <w:rPr>
                <w:sz w:val="16"/>
                <w:szCs w:val="16"/>
                <w:lang w:eastAsia="tr-TR"/>
              </w:rPr>
              <w:drawing>
                <wp:inline distT="0" distB="0" distL="0" distR="0">
                  <wp:extent cx="6410960" cy="1302385"/>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şlıksız-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10960" cy="1302385"/>
                          </a:xfrm>
                          <a:prstGeom prst="rect">
                            <a:avLst/>
                          </a:prstGeom>
                        </pic:spPr>
                      </pic:pic>
                    </a:graphicData>
                  </a:graphic>
                </wp:inline>
              </w:drawing>
            </w:r>
          </w:p>
          <w:p w:rsidR="00D918C8" w:rsidRDefault="00D918C8" w:rsidP="008D18F7">
            <w:pPr>
              <w:autoSpaceDE w:val="0"/>
              <w:autoSpaceDN w:val="0"/>
              <w:adjustRightInd w:val="0"/>
              <w:rPr>
                <w:b/>
                <w:bCs/>
                <w:noProof w:val="0"/>
                <w:sz w:val="18"/>
                <w:szCs w:val="18"/>
                <w:lang w:eastAsia="tr-TR"/>
              </w:rPr>
            </w:pPr>
          </w:p>
          <w:p w:rsidR="008D18F7" w:rsidRPr="008D18F7" w:rsidRDefault="008D18F7" w:rsidP="008D18F7">
            <w:pPr>
              <w:autoSpaceDE w:val="0"/>
              <w:autoSpaceDN w:val="0"/>
              <w:adjustRightInd w:val="0"/>
              <w:rPr>
                <w:b/>
                <w:bCs/>
                <w:noProof w:val="0"/>
                <w:sz w:val="18"/>
                <w:szCs w:val="18"/>
                <w:lang w:eastAsia="tr-TR"/>
              </w:rPr>
            </w:pPr>
            <w:r w:rsidRPr="008D18F7">
              <w:rPr>
                <w:b/>
                <w:bCs/>
                <w:noProof w:val="0"/>
                <w:sz w:val="18"/>
                <w:szCs w:val="18"/>
                <w:lang w:eastAsia="tr-TR"/>
              </w:rPr>
              <w:t>YERLEŞME TÜRLERİ</w:t>
            </w:r>
          </w:p>
          <w:p w:rsidR="008D18F7" w:rsidRPr="008D18F7" w:rsidRDefault="008D18F7" w:rsidP="008D18F7">
            <w:pPr>
              <w:autoSpaceDE w:val="0"/>
              <w:autoSpaceDN w:val="0"/>
              <w:adjustRightInd w:val="0"/>
              <w:rPr>
                <w:noProof w:val="0"/>
                <w:sz w:val="16"/>
                <w:szCs w:val="16"/>
                <w:lang w:eastAsia="tr-TR"/>
              </w:rPr>
            </w:pPr>
            <w:r w:rsidRPr="008D18F7">
              <w:rPr>
                <w:noProof w:val="0"/>
                <w:sz w:val="16"/>
                <w:szCs w:val="16"/>
                <w:lang w:eastAsia="tr-TR"/>
              </w:rPr>
              <w:t>Yerleşmelerin sınıflandırılmasında nüfus miktarı, çalışan nüfusun sektörel dağılımı, ekonomik faaliyet</w:t>
            </w:r>
            <w:r>
              <w:rPr>
                <w:noProof w:val="0"/>
                <w:sz w:val="16"/>
                <w:szCs w:val="16"/>
                <w:lang w:eastAsia="tr-TR"/>
              </w:rPr>
              <w:t xml:space="preserve"> </w:t>
            </w:r>
            <w:r w:rsidRPr="008D18F7">
              <w:rPr>
                <w:noProof w:val="0"/>
                <w:sz w:val="16"/>
                <w:szCs w:val="16"/>
                <w:lang w:eastAsia="tr-TR"/>
              </w:rPr>
              <w:t>türleri ve idari statüleri gibi özellikler dikkate alınmaktadır. Yerleşmeler büyüklüklerine göre kırsal</w:t>
            </w:r>
            <w:r>
              <w:rPr>
                <w:noProof w:val="0"/>
                <w:sz w:val="16"/>
                <w:szCs w:val="16"/>
                <w:lang w:eastAsia="tr-TR"/>
              </w:rPr>
              <w:t xml:space="preserve"> </w:t>
            </w:r>
            <w:r w:rsidRPr="008D18F7">
              <w:rPr>
                <w:noProof w:val="0"/>
                <w:sz w:val="16"/>
                <w:szCs w:val="16"/>
                <w:lang w:eastAsia="tr-TR"/>
              </w:rPr>
              <w:t>yerleşmeler ve kentsel yerleşmeler olmak üzere ikiye ayrılır:</w:t>
            </w:r>
          </w:p>
          <w:p w:rsidR="008D18F7" w:rsidRDefault="008D18F7" w:rsidP="008D18F7">
            <w:pPr>
              <w:autoSpaceDE w:val="0"/>
              <w:autoSpaceDN w:val="0"/>
              <w:adjustRightInd w:val="0"/>
              <w:rPr>
                <w:b/>
                <w:bCs/>
                <w:noProof w:val="0"/>
                <w:sz w:val="16"/>
                <w:szCs w:val="16"/>
                <w:lang w:eastAsia="tr-TR"/>
              </w:rPr>
            </w:pPr>
          </w:p>
          <w:p w:rsidR="008D18F7" w:rsidRPr="008D18F7" w:rsidRDefault="008D18F7" w:rsidP="008D18F7">
            <w:pPr>
              <w:autoSpaceDE w:val="0"/>
              <w:autoSpaceDN w:val="0"/>
              <w:adjustRightInd w:val="0"/>
              <w:rPr>
                <w:b/>
                <w:bCs/>
                <w:noProof w:val="0"/>
                <w:sz w:val="16"/>
                <w:szCs w:val="16"/>
                <w:lang w:eastAsia="tr-TR"/>
              </w:rPr>
            </w:pPr>
            <w:r w:rsidRPr="008D18F7">
              <w:rPr>
                <w:b/>
                <w:bCs/>
                <w:noProof w:val="0"/>
                <w:sz w:val="16"/>
                <w:szCs w:val="16"/>
                <w:lang w:eastAsia="tr-TR"/>
              </w:rPr>
              <w:t>1. KIRSAL YERLEŞMELER</w:t>
            </w:r>
          </w:p>
          <w:p w:rsidR="008D18F7" w:rsidRPr="008D18F7" w:rsidRDefault="008D18F7" w:rsidP="008D18F7">
            <w:pPr>
              <w:autoSpaceDE w:val="0"/>
              <w:autoSpaceDN w:val="0"/>
              <w:adjustRightInd w:val="0"/>
              <w:rPr>
                <w:noProof w:val="0"/>
                <w:sz w:val="16"/>
                <w:szCs w:val="16"/>
                <w:lang w:eastAsia="tr-TR"/>
              </w:rPr>
            </w:pPr>
            <w:r w:rsidRPr="008D18F7">
              <w:rPr>
                <w:noProof w:val="0"/>
                <w:sz w:val="16"/>
                <w:szCs w:val="16"/>
                <w:lang w:eastAsia="tr-TR"/>
              </w:rPr>
              <w:t>İnsanların geçimlerini tarım ve hayvancılıktan</w:t>
            </w:r>
            <w:r>
              <w:rPr>
                <w:noProof w:val="0"/>
                <w:sz w:val="16"/>
                <w:szCs w:val="16"/>
                <w:lang w:eastAsia="tr-TR"/>
              </w:rPr>
              <w:t xml:space="preserve"> </w:t>
            </w:r>
            <w:r w:rsidRPr="008D18F7">
              <w:rPr>
                <w:noProof w:val="0"/>
                <w:sz w:val="16"/>
                <w:szCs w:val="16"/>
                <w:lang w:eastAsia="tr-TR"/>
              </w:rPr>
              <w:t>sağladığı ya da birinin diğerine göre ön planda</w:t>
            </w:r>
            <w:r>
              <w:rPr>
                <w:noProof w:val="0"/>
                <w:sz w:val="16"/>
                <w:szCs w:val="16"/>
                <w:lang w:eastAsia="tr-TR"/>
              </w:rPr>
              <w:t xml:space="preserve"> </w:t>
            </w:r>
            <w:r w:rsidRPr="008D18F7">
              <w:rPr>
                <w:noProof w:val="0"/>
                <w:sz w:val="16"/>
                <w:szCs w:val="16"/>
                <w:lang w:eastAsia="tr-TR"/>
              </w:rPr>
              <w:t>olduğu, az nüfuslu, şehir özelliği kazanamamış</w:t>
            </w:r>
            <w:r>
              <w:rPr>
                <w:noProof w:val="0"/>
                <w:sz w:val="16"/>
                <w:szCs w:val="16"/>
                <w:lang w:eastAsia="tr-TR"/>
              </w:rPr>
              <w:t xml:space="preserve"> </w:t>
            </w:r>
            <w:r w:rsidRPr="008D18F7">
              <w:rPr>
                <w:noProof w:val="0"/>
                <w:sz w:val="16"/>
                <w:szCs w:val="16"/>
                <w:lang w:eastAsia="tr-TR"/>
              </w:rPr>
              <w:t>kasaba (belde), köy ve köy altı yerleşmelerine</w:t>
            </w:r>
            <w:r>
              <w:rPr>
                <w:noProof w:val="0"/>
                <w:sz w:val="16"/>
                <w:szCs w:val="16"/>
                <w:lang w:eastAsia="tr-TR"/>
              </w:rPr>
              <w:t xml:space="preserve"> </w:t>
            </w:r>
            <w:r w:rsidRPr="0057707B">
              <w:rPr>
                <w:b/>
                <w:bCs/>
                <w:noProof w:val="0"/>
                <w:color w:val="FF0000"/>
                <w:sz w:val="16"/>
                <w:szCs w:val="16"/>
                <w:lang w:eastAsia="tr-TR"/>
              </w:rPr>
              <w:t xml:space="preserve">kırsal yerleşme </w:t>
            </w:r>
            <w:r w:rsidRPr="008D18F7">
              <w:rPr>
                <w:noProof w:val="0"/>
                <w:sz w:val="16"/>
                <w:szCs w:val="16"/>
                <w:lang w:eastAsia="tr-TR"/>
              </w:rPr>
              <w:t>denir. Kırsal yerleşmelerin</w:t>
            </w:r>
            <w:r>
              <w:rPr>
                <w:noProof w:val="0"/>
                <w:sz w:val="16"/>
                <w:szCs w:val="16"/>
                <w:lang w:eastAsia="tr-TR"/>
              </w:rPr>
              <w:t xml:space="preserve"> </w:t>
            </w:r>
            <w:r w:rsidRPr="008D18F7">
              <w:rPr>
                <w:noProof w:val="0"/>
                <w:sz w:val="16"/>
                <w:szCs w:val="16"/>
                <w:lang w:eastAsia="tr-TR"/>
              </w:rPr>
              <w:t>özellikleri üzerinde, insanların kültürel ve</w:t>
            </w:r>
            <w:r>
              <w:rPr>
                <w:noProof w:val="0"/>
                <w:sz w:val="16"/>
                <w:szCs w:val="16"/>
                <w:lang w:eastAsia="tr-TR"/>
              </w:rPr>
              <w:t xml:space="preserve"> </w:t>
            </w:r>
            <w:r w:rsidRPr="008D18F7">
              <w:rPr>
                <w:noProof w:val="0"/>
                <w:sz w:val="16"/>
                <w:szCs w:val="16"/>
                <w:lang w:eastAsia="tr-TR"/>
              </w:rPr>
              <w:t>ekonomik özellikleri ile doğal çevre koşullarının</w:t>
            </w:r>
            <w:r>
              <w:rPr>
                <w:noProof w:val="0"/>
                <w:sz w:val="16"/>
                <w:szCs w:val="16"/>
                <w:lang w:eastAsia="tr-TR"/>
              </w:rPr>
              <w:t xml:space="preserve"> </w:t>
            </w:r>
            <w:r w:rsidRPr="008D18F7">
              <w:rPr>
                <w:noProof w:val="0"/>
                <w:sz w:val="16"/>
                <w:szCs w:val="16"/>
                <w:lang w:eastAsia="tr-TR"/>
              </w:rPr>
              <w:t>etkisi vardır. Örneğin hayvancılık faaliyetlerinin</w:t>
            </w:r>
            <w:r w:rsidR="0057707B">
              <w:rPr>
                <w:noProof w:val="0"/>
                <w:sz w:val="16"/>
                <w:szCs w:val="16"/>
                <w:lang w:eastAsia="tr-TR"/>
              </w:rPr>
              <w:t xml:space="preserve"> </w:t>
            </w:r>
            <w:r w:rsidRPr="008D18F7">
              <w:rPr>
                <w:noProof w:val="0"/>
                <w:sz w:val="16"/>
                <w:szCs w:val="16"/>
                <w:lang w:eastAsia="tr-TR"/>
              </w:rPr>
              <w:t>yapıldığı kırsal yerleşmeler geçici özellik gösterir.</w:t>
            </w:r>
            <w:r w:rsidR="0057707B">
              <w:rPr>
                <w:noProof w:val="0"/>
                <w:sz w:val="16"/>
                <w:szCs w:val="16"/>
                <w:lang w:eastAsia="tr-TR"/>
              </w:rPr>
              <w:t xml:space="preserve"> </w:t>
            </w:r>
            <w:r w:rsidRPr="008D18F7">
              <w:rPr>
                <w:noProof w:val="0"/>
                <w:sz w:val="16"/>
                <w:szCs w:val="16"/>
                <w:lang w:eastAsia="tr-TR"/>
              </w:rPr>
              <w:t>Çünkü insanlar hayvanlarını otlatmak için sürekli</w:t>
            </w:r>
            <w:r w:rsidR="0057707B">
              <w:rPr>
                <w:noProof w:val="0"/>
                <w:sz w:val="16"/>
                <w:szCs w:val="16"/>
                <w:lang w:eastAsia="tr-TR"/>
              </w:rPr>
              <w:t xml:space="preserve"> </w:t>
            </w:r>
            <w:r w:rsidRPr="008D18F7">
              <w:rPr>
                <w:noProof w:val="0"/>
                <w:sz w:val="16"/>
                <w:szCs w:val="16"/>
                <w:lang w:eastAsia="tr-TR"/>
              </w:rPr>
              <w:t>yer değiştirmek zorundadır. Buna karşılık tarımın</w:t>
            </w:r>
            <w:r w:rsidR="0057707B">
              <w:rPr>
                <w:noProof w:val="0"/>
                <w:sz w:val="16"/>
                <w:szCs w:val="16"/>
                <w:lang w:eastAsia="tr-TR"/>
              </w:rPr>
              <w:t xml:space="preserve"> </w:t>
            </w:r>
            <w:r w:rsidRPr="008D18F7">
              <w:rPr>
                <w:noProof w:val="0"/>
                <w:sz w:val="16"/>
                <w:szCs w:val="16"/>
                <w:lang w:eastAsia="tr-TR"/>
              </w:rPr>
              <w:t>hâkim olduğu kırsal yerleşmeler ise genellikle kalıcı</w:t>
            </w:r>
            <w:r w:rsidR="0057707B">
              <w:rPr>
                <w:noProof w:val="0"/>
                <w:sz w:val="16"/>
                <w:szCs w:val="16"/>
                <w:lang w:eastAsia="tr-TR"/>
              </w:rPr>
              <w:t xml:space="preserve"> </w:t>
            </w:r>
            <w:r w:rsidRPr="008D18F7">
              <w:rPr>
                <w:noProof w:val="0"/>
                <w:sz w:val="16"/>
                <w:szCs w:val="16"/>
                <w:lang w:eastAsia="tr-TR"/>
              </w:rPr>
              <w:t>özellik gösterir.</w:t>
            </w:r>
          </w:p>
          <w:p w:rsidR="0057707B" w:rsidRDefault="0057707B" w:rsidP="008D18F7">
            <w:pPr>
              <w:autoSpaceDE w:val="0"/>
              <w:autoSpaceDN w:val="0"/>
              <w:adjustRightInd w:val="0"/>
              <w:rPr>
                <w:b/>
                <w:bCs/>
                <w:noProof w:val="0"/>
                <w:sz w:val="16"/>
                <w:szCs w:val="16"/>
                <w:lang w:eastAsia="tr-TR"/>
              </w:rPr>
            </w:pPr>
          </w:p>
          <w:p w:rsidR="008D18F7" w:rsidRPr="008D18F7" w:rsidRDefault="008D18F7" w:rsidP="008D18F7">
            <w:pPr>
              <w:autoSpaceDE w:val="0"/>
              <w:autoSpaceDN w:val="0"/>
              <w:adjustRightInd w:val="0"/>
              <w:rPr>
                <w:noProof w:val="0"/>
                <w:sz w:val="16"/>
                <w:szCs w:val="16"/>
                <w:lang w:eastAsia="tr-TR"/>
              </w:rPr>
            </w:pPr>
            <w:r w:rsidRPr="008D18F7">
              <w:rPr>
                <w:b/>
                <w:bCs/>
                <w:noProof w:val="0"/>
                <w:sz w:val="16"/>
                <w:szCs w:val="16"/>
                <w:lang w:eastAsia="tr-TR"/>
              </w:rPr>
              <w:t xml:space="preserve">a. Köy Altı Yerleşmeleri: </w:t>
            </w:r>
            <w:r w:rsidRPr="008D18F7">
              <w:rPr>
                <w:noProof w:val="0"/>
                <w:sz w:val="16"/>
                <w:szCs w:val="16"/>
                <w:lang w:eastAsia="tr-TR"/>
              </w:rPr>
              <w:t>Beşerî ve ekonomik nedenlerle köylerden ayrılan insanların kurduğu ve</w:t>
            </w:r>
            <w:r w:rsidR="0057707B">
              <w:rPr>
                <w:noProof w:val="0"/>
                <w:sz w:val="16"/>
                <w:szCs w:val="16"/>
                <w:lang w:eastAsia="tr-TR"/>
              </w:rPr>
              <w:t xml:space="preserve"> </w:t>
            </w:r>
            <w:r w:rsidRPr="008D18F7">
              <w:rPr>
                <w:noProof w:val="0"/>
                <w:sz w:val="16"/>
                <w:szCs w:val="16"/>
                <w:lang w:eastAsia="tr-TR"/>
              </w:rPr>
              <w:t>köylerden daha küçük yerleşmelerdir. Köy altı yerleşmelerde temel ekonomik faaliyet hayvancılık olmakla</w:t>
            </w:r>
            <w:r w:rsidR="0057707B">
              <w:rPr>
                <w:noProof w:val="0"/>
                <w:sz w:val="16"/>
                <w:szCs w:val="16"/>
                <w:lang w:eastAsia="tr-TR"/>
              </w:rPr>
              <w:t xml:space="preserve"> </w:t>
            </w:r>
            <w:r w:rsidRPr="008D18F7">
              <w:rPr>
                <w:noProof w:val="0"/>
                <w:sz w:val="16"/>
                <w:szCs w:val="16"/>
                <w:lang w:eastAsia="tr-TR"/>
              </w:rPr>
              <w:t>birlikte, sınırlı düzeyde tarım faaliyeti de yapılır. Bu</w:t>
            </w:r>
            <w:r w:rsidR="0057707B">
              <w:rPr>
                <w:noProof w:val="0"/>
                <w:sz w:val="16"/>
                <w:szCs w:val="16"/>
                <w:lang w:eastAsia="tr-TR"/>
              </w:rPr>
              <w:t xml:space="preserve"> </w:t>
            </w:r>
            <w:r w:rsidRPr="008D18F7">
              <w:rPr>
                <w:noProof w:val="0"/>
                <w:sz w:val="16"/>
                <w:szCs w:val="16"/>
                <w:lang w:eastAsia="tr-TR"/>
              </w:rPr>
              <w:t>nedenle köy altı yerleşmelerinin büyük bir bölümü</w:t>
            </w:r>
            <w:r w:rsidR="0057707B">
              <w:rPr>
                <w:noProof w:val="0"/>
                <w:sz w:val="16"/>
                <w:szCs w:val="16"/>
                <w:lang w:eastAsia="tr-TR"/>
              </w:rPr>
              <w:t xml:space="preserve"> </w:t>
            </w:r>
            <w:r w:rsidRPr="008D18F7">
              <w:rPr>
                <w:noProof w:val="0"/>
                <w:sz w:val="16"/>
                <w:szCs w:val="16"/>
                <w:lang w:eastAsia="tr-TR"/>
              </w:rPr>
              <w:t>geçicidir. Yayla, kom, ağıl, oba gibi yerleşmeler geçici</w:t>
            </w:r>
            <w:r w:rsidR="0057707B">
              <w:rPr>
                <w:noProof w:val="0"/>
                <w:sz w:val="16"/>
                <w:szCs w:val="16"/>
                <w:lang w:eastAsia="tr-TR"/>
              </w:rPr>
              <w:t xml:space="preserve"> </w:t>
            </w:r>
            <w:r w:rsidRPr="008D18F7">
              <w:rPr>
                <w:noProof w:val="0"/>
                <w:sz w:val="16"/>
                <w:szCs w:val="16"/>
                <w:lang w:eastAsia="tr-TR"/>
              </w:rPr>
              <w:t>köy altı yerleşmelerine örnektir. Mezra, çiftlik,</w:t>
            </w:r>
            <w:r w:rsidR="0057707B">
              <w:rPr>
                <w:noProof w:val="0"/>
                <w:sz w:val="16"/>
                <w:szCs w:val="16"/>
                <w:lang w:eastAsia="tr-TR"/>
              </w:rPr>
              <w:t xml:space="preserve"> </w:t>
            </w:r>
            <w:r w:rsidRPr="008D18F7">
              <w:rPr>
                <w:noProof w:val="0"/>
                <w:sz w:val="16"/>
                <w:szCs w:val="16"/>
                <w:lang w:eastAsia="tr-TR"/>
              </w:rPr>
              <w:t>divan ve mahalle gibi yerleşmeler ise kalıcı köy altı</w:t>
            </w:r>
            <w:r w:rsidR="0057707B">
              <w:rPr>
                <w:noProof w:val="0"/>
                <w:sz w:val="16"/>
                <w:szCs w:val="16"/>
                <w:lang w:eastAsia="tr-TR"/>
              </w:rPr>
              <w:t xml:space="preserve"> </w:t>
            </w:r>
            <w:r w:rsidRPr="008D18F7">
              <w:rPr>
                <w:noProof w:val="0"/>
                <w:sz w:val="16"/>
                <w:szCs w:val="16"/>
                <w:lang w:eastAsia="tr-TR"/>
              </w:rPr>
              <w:t>yerleşmelerine örnek verilebilir.</w:t>
            </w:r>
          </w:p>
          <w:p w:rsidR="0057707B" w:rsidRDefault="0057707B" w:rsidP="008D18F7">
            <w:pPr>
              <w:autoSpaceDE w:val="0"/>
              <w:autoSpaceDN w:val="0"/>
              <w:adjustRightInd w:val="0"/>
              <w:rPr>
                <w:b/>
                <w:bCs/>
                <w:noProof w:val="0"/>
                <w:sz w:val="16"/>
                <w:szCs w:val="16"/>
                <w:lang w:eastAsia="tr-TR"/>
              </w:rPr>
            </w:pPr>
          </w:p>
          <w:p w:rsidR="008D18F7" w:rsidRPr="008D18F7" w:rsidRDefault="008D18F7" w:rsidP="008D18F7">
            <w:pPr>
              <w:autoSpaceDE w:val="0"/>
              <w:autoSpaceDN w:val="0"/>
              <w:adjustRightInd w:val="0"/>
              <w:rPr>
                <w:noProof w:val="0"/>
                <w:sz w:val="16"/>
                <w:szCs w:val="16"/>
                <w:lang w:eastAsia="tr-TR"/>
              </w:rPr>
            </w:pPr>
            <w:r w:rsidRPr="008D18F7">
              <w:rPr>
                <w:b/>
                <w:bCs/>
                <w:noProof w:val="0"/>
                <w:sz w:val="16"/>
                <w:szCs w:val="16"/>
                <w:lang w:eastAsia="tr-TR"/>
              </w:rPr>
              <w:t xml:space="preserve">b. Köy Yerleşmeleri: </w:t>
            </w:r>
            <w:r w:rsidRPr="008D18F7">
              <w:rPr>
                <w:noProof w:val="0"/>
                <w:sz w:val="16"/>
                <w:szCs w:val="16"/>
                <w:lang w:eastAsia="tr-TR"/>
              </w:rPr>
              <w:t>Nüfus miktarları ülkeden</w:t>
            </w:r>
            <w:r w:rsidR="0057707B">
              <w:rPr>
                <w:noProof w:val="0"/>
                <w:sz w:val="16"/>
                <w:szCs w:val="16"/>
                <w:lang w:eastAsia="tr-TR"/>
              </w:rPr>
              <w:t xml:space="preserve"> </w:t>
            </w:r>
            <w:r w:rsidRPr="008D18F7">
              <w:rPr>
                <w:noProof w:val="0"/>
                <w:sz w:val="16"/>
                <w:szCs w:val="16"/>
                <w:lang w:eastAsia="tr-TR"/>
              </w:rPr>
              <w:t>ülkeye değişmekle birlikte ülkemizde nüfusu</w:t>
            </w:r>
            <w:r w:rsidR="0057707B">
              <w:rPr>
                <w:noProof w:val="0"/>
                <w:sz w:val="16"/>
                <w:szCs w:val="16"/>
                <w:lang w:eastAsia="tr-TR"/>
              </w:rPr>
              <w:t xml:space="preserve"> </w:t>
            </w:r>
            <w:r w:rsidRPr="008D18F7">
              <w:rPr>
                <w:noProof w:val="0"/>
                <w:sz w:val="16"/>
                <w:szCs w:val="16"/>
                <w:lang w:eastAsia="tr-TR"/>
              </w:rPr>
              <w:t>2.000 ve altında olan yerleşmeler köy sayılır. Köyler idari olarak en küçük yönetim</w:t>
            </w:r>
            <w:r w:rsidR="0057707B">
              <w:rPr>
                <w:noProof w:val="0"/>
                <w:sz w:val="16"/>
                <w:szCs w:val="16"/>
                <w:lang w:eastAsia="tr-TR"/>
              </w:rPr>
              <w:t xml:space="preserve"> </w:t>
            </w:r>
            <w:r w:rsidRPr="008D18F7">
              <w:rPr>
                <w:noProof w:val="0"/>
                <w:sz w:val="16"/>
                <w:szCs w:val="16"/>
                <w:lang w:eastAsia="tr-TR"/>
              </w:rPr>
              <w:t>birimini oluşturmaktadır. En önemli geçim kaynakları</w:t>
            </w:r>
            <w:r w:rsidR="0057707B">
              <w:rPr>
                <w:noProof w:val="0"/>
                <w:sz w:val="16"/>
                <w:szCs w:val="16"/>
                <w:lang w:eastAsia="tr-TR"/>
              </w:rPr>
              <w:t xml:space="preserve"> </w:t>
            </w:r>
            <w:r w:rsidRPr="008D18F7">
              <w:rPr>
                <w:noProof w:val="0"/>
                <w:sz w:val="16"/>
                <w:szCs w:val="16"/>
                <w:lang w:eastAsia="tr-TR"/>
              </w:rPr>
              <w:t>tarım ve hayvancılıktır. Bununla birlikte akarsu, göl ve deniz kenarlarında kurulmuş köylerde balıkçılık, ormanlık alanlarda kurulmuş köylerde ise</w:t>
            </w:r>
            <w:r w:rsidR="0057707B">
              <w:rPr>
                <w:noProof w:val="0"/>
                <w:sz w:val="16"/>
                <w:szCs w:val="16"/>
                <w:lang w:eastAsia="tr-TR"/>
              </w:rPr>
              <w:t xml:space="preserve"> </w:t>
            </w:r>
            <w:r w:rsidRPr="008D18F7">
              <w:rPr>
                <w:noProof w:val="0"/>
                <w:sz w:val="16"/>
                <w:szCs w:val="16"/>
                <w:lang w:eastAsia="tr-TR"/>
              </w:rPr>
              <w:t>ormancılık faaliyeti ön plana çıkmaktadır. 2018 yılı verilerine göre ülkemizde 18.285 köy bulunmaktadır.</w:t>
            </w:r>
          </w:p>
          <w:p w:rsidR="0057707B" w:rsidRDefault="0057707B" w:rsidP="008D18F7">
            <w:pPr>
              <w:autoSpaceDE w:val="0"/>
              <w:autoSpaceDN w:val="0"/>
              <w:adjustRightInd w:val="0"/>
              <w:rPr>
                <w:b/>
                <w:bCs/>
                <w:noProof w:val="0"/>
                <w:sz w:val="16"/>
                <w:szCs w:val="16"/>
                <w:lang w:eastAsia="tr-TR"/>
              </w:rPr>
            </w:pPr>
          </w:p>
          <w:p w:rsidR="008D18F7" w:rsidRPr="008D18F7" w:rsidRDefault="008D18F7" w:rsidP="008D18F7">
            <w:pPr>
              <w:autoSpaceDE w:val="0"/>
              <w:autoSpaceDN w:val="0"/>
              <w:adjustRightInd w:val="0"/>
              <w:rPr>
                <w:noProof w:val="0"/>
                <w:sz w:val="16"/>
                <w:szCs w:val="16"/>
                <w:lang w:eastAsia="tr-TR"/>
              </w:rPr>
            </w:pPr>
            <w:r w:rsidRPr="008D18F7">
              <w:rPr>
                <w:b/>
                <w:bCs/>
                <w:noProof w:val="0"/>
                <w:sz w:val="16"/>
                <w:szCs w:val="16"/>
                <w:lang w:eastAsia="tr-TR"/>
              </w:rPr>
              <w:t xml:space="preserve">c. Kasabalar (Beldeler): </w:t>
            </w:r>
            <w:r w:rsidRPr="008D18F7">
              <w:rPr>
                <w:noProof w:val="0"/>
                <w:sz w:val="16"/>
                <w:szCs w:val="16"/>
                <w:lang w:eastAsia="tr-TR"/>
              </w:rPr>
              <w:t>Nüfus miktarı bakımından</w:t>
            </w:r>
            <w:r w:rsidR="0057707B">
              <w:rPr>
                <w:noProof w:val="0"/>
                <w:sz w:val="16"/>
                <w:szCs w:val="16"/>
                <w:lang w:eastAsia="tr-TR"/>
              </w:rPr>
              <w:t xml:space="preserve"> </w:t>
            </w:r>
            <w:r w:rsidRPr="008D18F7">
              <w:rPr>
                <w:noProof w:val="0"/>
                <w:sz w:val="16"/>
                <w:szCs w:val="16"/>
                <w:lang w:eastAsia="tr-TR"/>
              </w:rPr>
              <w:t>köylerden büyük, şehirlerden küçük,</w:t>
            </w:r>
            <w:r w:rsidR="0057707B">
              <w:rPr>
                <w:noProof w:val="0"/>
                <w:sz w:val="16"/>
                <w:szCs w:val="16"/>
                <w:lang w:eastAsia="tr-TR"/>
              </w:rPr>
              <w:t xml:space="preserve"> </w:t>
            </w:r>
            <w:r w:rsidRPr="008D18F7">
              <w:rPr>
                <w:noProof w:val="0"/>
                <w:sz w:val="16"/>
                <w:szCs w:val="16"/>
                <w:lang w:eastAsia="tr-TR"/>
              </w:rPr>
              <w:t>köylerle şehirler arasında geçiş özelliği gösteren</w:t>
            </w:r>
            <w:r w:rsidR="0057707B">
              <w:rPr>
                <w:noProof w:val="0"/>
                <w:sz w:val="16"/>
                <w:szCs w:val="16"/>
                <w:lang w:eastAsia="tr-TR"/>
              </w:rPr>
              <w:t xml:space="preserve"> </w:t>
            </w:r>
            <w:r w:rsidRPr="008D18F7">
              <w:rPr>
                <w:noProof w:val="0"/>
                <w:sz w:val="16"/>
                <w:szCs w:val="16"/>
                <w:lang w:eastAsia="tr-TR"/>
              </w:rPr>
              <w:t>ve belediye teşkilatının bulunduğu yerleşim birimlerine</w:t>
            </w:r>
            <w:r w:rsidR="0057707B">
              <w:rPr>
                <w:noProof w:val="0"/>
                <w:sz w:val="16"/>
                <w:szCs w:val="16"/>
                <w:lang w:eastAsia="tr-TR"/>
              </w:rPr>
              <w:t xml:space="preserve"> </w:t>
            </w:r>
            <w:r w:rsidRPr="0057707B">
              <w:rPr>
                <w:b/>
                <w:bCs/>
                <w:noProof w:val="0"/>
                <w:color w:val="FF0000"/>
                <w:sz w:val="16"/>
                <w:szCs w:val="16"/>
                <w:lang w:eastAsia="tr-TR"/>
              </w:rPr>
              <w:t xml:space="preserve">kasaba </w:t>
            </w:r>
            <w:r w:rsidRPr="008D18F7">
              <w:rPr>
                <w:noProof w:val="0"/>
                <w:sz w:val="16"/>
                <w:szCs w:val="16"/>
                <w:lang w:eastAsia="tr-TR"/>
              </w:rPr>
              <w:t xml:space="preserve">veya </w:t>
            </w:r>
            <w:r w:rsidRPr="0057707B">
              <w:rPr>
                <w:b/>
                <w:bCs/>
                <w:noProof w:val="0"/>
                <w:color w:val="FF0000"/>
                <w:sz w:val="16"/>
                <w:szCs w:val="16"/>
                <w:lang w:eastAsia="tr-TR"/>
              </w:rPr>
              <w:t xml:space="preserve">belde </w:t>
            </w:r>
            <w:r w:rsidRPr="008D18F7">
              <w:rPr>
                <w:noProof w:val="0"/>
                <w:sz w:val="16"/>
                <w:szCs w:val="16"/>
                <w:lang w:eastAsia="tr-TR"/>
              </w:rPr>
              <w:t>denir.</w:t>
            </w:r>
            <w:r w:rsidR="0057707B">
              <w:rPr>
                <w:noProof w:val="0"/>
                <w:sz w:val="16"/>
                <w:szCs w:val="16"/>
                <w:lang w:eastAsia="tr-TR"/>
              </w:rPr>
              <w:t xml:space="preserve"> </w:t>
            </w:r>
            <w:r w:rsidRPr="008D18F7">
              <w:rPr>
                <w:noProof w:val="0"/>
                <w:sz w:val="16"/>
                <w:szCs w:val="16"/>
                <w:lang w:eastAsia="tr-TR"/>
              </w:rPr>
              <w:t>Ülkemizde nüfusu 10.000 ve altında olan yerleşim</w:t>
            </w:r>
            <w:r w:rsidR="0057707B">
              <w:rPr>
                <w:noProof w:val="0"/>
                <w:sz w:val="16"/>
                <w:szCs w:val="16"/>
                <w:lang w:eastAsia="tr-TR"/>
              </w:rPr>
              <w:t xml:space="preserve"> </w:t>
            </w:r>
            <w:r w:rsidRPr="008D18F7">
              <w:rPr>
                <w:noProof w:val="0"/>
                <w:sz w:val="16"/>
                <w:szCs w:val="16"/>
                <w:lang w:eastAsia="tr-TR"/>
              </w:rPr>
              <w:t>birimleri kasaba olarak</w:t>
            </w:r>
            <w:r w:rsidR="0057707B">
              <w:rPr>
                <w:noProof w:val="0"/>
                <w:sz w:val="16"/>
                <w:szCs w:val="16"/>
                <w:lang w:eastAsia="tr-TR"/>
              </w:rPr>
              <w:t xml:space="preserve"> </w:t>
            </w:r>
            <w:r w:rsidRPr="008D18F7">
              <w:rPr>
                <w:noProof w:val="0"/>
                <w:sz w:val="16"/>
                <w:szCs w:val="16"/>
                <w:lang w:eastAsia="tr-TR"/>
              </w:rPr>
              <w:t>kabul edilir. Kasabalar,</w:t>
            </w:r>
            <w:r w:rsidR="0057707B">
              <w:rPr>
                <w:noProof w:val="0"/>
                <w:sz w:val="16"/>
                <w:szCs w:val="16"/>
                <w:lang w:eastAsia="tr-TR"/>
              </w:rPr>
              <w:t xml:space="preserve"> </w:t>
            </w:r>
            <w:r w:rsidRPr="008D18F7">
              <w:rPr>
                <w:noProof w:val="0"/>
                <w:sz w:val="16"/>
                <w:szCs w:val="16"/>
                <w:lang w:eastAsia="tr-TR"/>
              </w:rPr>
              <w:t>köylerden farklı olarak tarım dışı fonksiyonlara da</w:t>
            </w:r>
            <w:r w:rsidR="0057707B">
              <w:rPr>
                <w:noProof w:val="0"/>
                <w:sz w:val="16"/>
                <w:szCs w:val="16"/>
                <w:lang w:eastAsia="tr-TR"/>
              </w:rPr>
              <w:t xml:space="preserve"> </w:t>
            </w:r>
            <w:r w:rsidRPr="008D18F7">
              <w:rPr>
                <w:noProof w:val="0"/>
                <w:sz w:val="16"/>
                <w:szCs w:val="16"/>
                <w:lang w:eastAsia="tr-TR"/>
              </w:rPr>
              <w:t>sahiptir fakat bu fonksiyonları şehirlerdeki kadar</w:t>
            </w:r>
            <w:r w:rsidR="0057707B">
              <w:rPr>
                <w:noProof w:val="0"/>
                <w:sz w:val="16"/>
                <w:szCs w:val="16"/>
                <w:lang w:eastAsia="tr-TR"/>
              </w:rPr>
              <w:t xml:space="preserve"> </w:t>
            </w:r>
            <w:r w:rsidRPr="008D18F7">
              <w:rPr>
                <w:noProof w:val="0"/>
                <w:sz w:val="16"/>
                <w:szCs w:val="16"/>
                <w:lang w:eastAsia="tr-TR"/>
              </w:rPr>
              <w:t>gelişmiş değildir. Belediye örgütlerine sahip olan</w:t>
            </w:r>
            <w:r w:rsidR="0057707B">
              <w:rPr>
                <w:noProof w:val="0"/>
                <w:sz w:val="16"/>
                <w:szCs w:val="16"/>
                <w:lang w:eastAsia="tr-TR"/>
              </w:rPr>
              <w:t xml:space="preserve"> </w:t>
            </w:r>
            <w:r w:rsidRPr="008D18F7">
              <w:rPr>
                <w:noProof w:val="0"/>
                <w:sz w:val="16"/>
                <w:szCs w:val="16"/>
                <w:lang w:eastAsia="tr-TR"/>
              </w:rPr>
              <w:t>kasabalarda, hizmetlerin önemli bir bölümünü belediyeler</w:t>
            </w:r>
            <w:r w:rsidR="0057707B">
              <w:rPr>
                <w:noProof w:val="0"/>
                <w:sz w:val="16"/>
                <w:szCs w:val="16"/>
                <w:lang w:eastAsia="tr-TR"/>
              </w:rPr>
              <w:t xml:space="preserve"> </w:t>
            </w:r>
            <w:r w:rsidRPr="008D18F7">
              <w:rPr>
                <w:noProof w:val="0"/>
                <w:sz w:val="16"/>
                <w:szCs w:val="16"/>
                <w:lang w:eastAsia="tr-TR"/>
              </w:rPr>
              <w:t>sunar.</w:t>
            </w:r>
          </w:p>
          <w:p w:rsidR="008D18F7" w:rsidRPr="008D18F7" w:rsidRDefault="00D918C8" w:rsidP="008D18F7">
            <w:pPr>
              <w:autoSpaceDE w:val="0"/>
              <w:autoSpaceDN w:val="0"/>
              <w:adjustRightInd w:val="0"/>
              <w:rPr>
                <w:noProof w:val="0"/>
                <w:sz w:val="16"/>
                <w:szCs w:val="16"/>
                <w:lang w:eastAsia="tr-TR"/>
              </w:rPr>
            </w:pPr>
            <w:r>
              <w:rPr>
                <w:sz w:val="16"/>
                <w:szCs w:val="16"/>
                <w:lang w:eastAsia="tr-TR"/>
              </w:rPr>
              <w:lastRenderedPageBreak/>
              <w:drawing>
                <wp:inline distT="0" distB="0" distL="0" distR="0">
                  <wp:extent cx="6410960" cy="1544955"/>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şlıksız-23.jpg"/>
                          <pic:cNvPicPr/>
                        </pic:nvPicPr>
                        <pic:blipFill>
                          <a:blip r:embed="rId6">
                            <a:extLst>
                              <a:ext uri="{28A0092B-C50C-407E-A947-70E740481C1C}">
                                <a14:useLocalDpi xmlns:a14="http://schemas.microsoft.com/office/drawing/2010/main" val="0"/>
                              </a:ext>
                            </a:extLst>
                          </a:blip>
                          <a:stretch>
                            <a:fillRect/>
                          </a:stretch>
                        </pic:blipFill>
                        <pic:spPr>
                          <a:xfrm>
                            <a:off x="0" y="0"/>
                            <a:ext cx="6410960" cy="1544955"/>
                          </a:xfrm>
                          <a:prstGeom prst="rect">
                            <a:avLst/>
                          </a:prstGeom>
                        </pic:spPr>
                      </pic:pic>
                    </a:graphicData>
                  </a:graphic>
                </wp:inline>
              </w:drawing>
            </w:r>
          </w:p>
          <w:p w:rsidR="00D918C8" w:rsidRDefault="00D918C8" w:rsidP="008D18F7">
            <w:pPr>
              <w:autoSpaceDE w:val="0"/>
              <w:autoSpaceDN w:val="0"/>
              <w:adjustRightInd w:val="0"/>
              <w:rPr>
                <w:b/>
                <w:bCs/>
                <w:noProof w:val="0"/>
                <w:sz w:val="16"/>
                <w:szCs w:val="16"/>
                <w:lang w:eastAsia="tr-TR"/>
              </w:rPr>
            </w:pPr>
          </w:p>
          <w:p w:rsidR="008D18F7" w:rsidRPr="008D18F7" w:rsidRDefault="008D18F7" w:rsidP="008D18F7">
            <w:pPr>
              <w:autoSpaceDE w:val="0"/>
              <w:autoSpaceDN w:val="0"/>
              <w:adjustRightInd w:val="0"/>
              <w:rPr>
                <w:b/>
                <w:bCs/>
                <w:noProof w:val="0"/>
                <w:sz w:val="16"/>
                <w:szCs w:val="16"/>
                <w:lang w:eastAsia="tr-TR"/>
              </w:rPr>
            </w:pPr>
            <w:r w:rsidRPr="008D18F7">
              <w:rPr>
                <w:b/>
                <w:bCs/>
                <w:noProof w:val="0"/>
                <w:sz w:val="16"/>
                <w:szCs w:val="16"/>
                <w:lang w:eastAsia="tr-TR"/>
              </w:rPr>
              <w:t>2. KENTSEL YERLEŞMELER</w:t>
            </w:r>
          </w:p>
          <w:p w:rsidR="008D18F7" w:rsidRPr="008D18F7" w:rsidRDefault="008D18F7" w:rsidP="008D18F7">
            <w:pPr>
              <w:autoSpaceDE w:val="0"/>
              <w:autoSpaceDN w:val="0"/>
              <w:adjustRightInd w:val="0"/>
              <w:rPr>
                <w:noProof w:val="0"/>
                <w:sz w:val="16"/>
                <w:szCs w:val="16"/>
                <w:lang w:eastAsia="tr-TR"/>
              </w:rPr>
            </w:pPr>
            <w:r w:rsidRPr="008D18F7">
              <w:rPr>
                <w:noProof w:val="0"/>
                <w:sz w:val="16"/>
                <w:szCs w:val="16"/>
                <w:lang w:eastAsia="tr-TR"/>
              </w:rPr>
              <w:t>Nüfus miktarı 10.000’den fazla olan, çalışan nüfusun önemli bir kısmının tarım dışı sektörlerde olduğu</w:t>
            </w:r>
            <w:r w:rsidR="0057707B">
              <w:rPr>
                <w:noProof w:val="0"/>
                <w:sz w:val="16"/>
                <w:szCs w:val="16"/>
                <w:lang w:eastAsia="tr-TR"/>
              </w:rPr>
              <w:t xml:space="preserve"> </w:t>
            </w:r>
            <w:r w:rsidRPr="008D18F7">
              <w:rPr>
                <w:noProof w:val="0"/>
                <w:sz w:val="16"/>
                <w:szCs w:val="16"/>
                <w:lang w:eastAsia="tr-TR"/>
              </w:rPr>
              <w:t xml:space="preserve">ve geniş alan kaplayan yerleşmelere </w:t>
            </w:r>
            <w:r w:rsidRPr="0057707B">
              <w:rPr>
                <w:b/>
                <w:bCs/>
                <w:noProof w:val="0"/>
                <w:color w:val="FF0000"/>
                <w:sz w:val="16"/>
                <w:szCs w:val="16"/>
                <w:lang w:eastAsia="tr-TR"/>
              </w:rPr>
              <w:t xml:space="preserve">kent </w:t>
            </w:r>
            <w:r w:rsidRPr="008D18F7">
              <w:rPr>
                <w:noProof w:val="0"/>
                <w:sz w:val="16"/>
                <w:szCs w:val="16"/>
                <w:lang w:eastAsia="tr-TR"/>
              </w:rPr>
              <w:t xml:space="preserve">veya </w:t>
            </w:r>
            <w:r w:rsidRPr="0057707B">
              <w:rPr>
                <w:b/>
                <w:bCs/>
                <w:noProof w:val="0"/>
                <w:color w:val="FF0000"/>
                <w:sz w:val="16"/>
                <w:szCs w:val="16"/>
                <w:lang w:eastAsia="tr-TR"/>
              </w:rPr>
              <w:t xml:space="preserve">şehir </w:t>
            </w:r>
            <w:r w:rsidRPr="008D18F7">
              <w:rPr>
                <w:noProof w:val="0"/>
                <w:sz w:val="16"/>
                <w:szCs w:val="16"/>
                <w:lang w:eastAsia="tr-TR"/>
              </w:rPr>
              <w:t>denir. Kent yerleşmeleri nüfuslarının fazla</w:t>
            </w:r>
            <w:r w:rsidR="0057707B">
              <w:rPr>
                <w:noProof w:val="0"/>
                <w:sz w:val="16"/>
                <w:szCs w:val="16"/>
                <w:lang w:eastAsia="tr-TR"/>
              </w:rPr>
              <w:t xml:space="preserve"> </w:t>
            </w:r>
            <w:r w:rsidRPr="008D18F7">
              <w:rPr>
                <w:noProof w:val="0"/>
                <w:sz w:val="16"/>
                <w:szCs w:val="16"/>
                <w:lang w:eastAsia="tr-TR"/>
              </w:rPr>
              <w:t>olması, iş bölümünün daha belirgin olması; sanayi, ticaret, turizm vb. ekonomik faaliyetlerin gelişmesi</w:t>
            </w:r>
            <w:r w:rsidR="0057707B">
              <w:rPr>
                <w:noProof w:val="0"/>
                <w:sz w:val="16"/>
                <w:szCs w:val="16"/>
                <w:lang w:eastAsia="tr-TR"/>
              </w:rPr>
              <w:t xml:space="preserve"> </w:t>
            </w:r>
            <w:r w:rsidRPr="008D18F7">
              <w:rPr>
                <w:noProof w:val="0"/>
                <w:sz w:val="16"/>
                <w:szCs w:val="16"/>
                <w:lang w:eastAsia="tr-TR"/>
              </w:rPr>
              <w:t>yönüyle kırsal yerleşmelerden ayrılır. İlçeler ve iller kent yerleşmelerini oluşturur. Kentler nüfus miktarlarına</w:t>
            </w:r>
            <w:r w:rsidR="0057707B">
              <w:rPr>
                <w:noProof w:val="0"/>
                <w:sz w:val="16"/>
                <w:szCs w:val="16"/>
                <w:lang w:eastAsia="tr-TR"/>
              </w:rPr>
              <w:t xml:space="preserve"> </w:t>
            </w:r>
            <w:r w:rsidRPr="008D18F7">
              <w:rPr>
                <w:noProof w:val="0"/>
                <w:sz w:val="16"/>
                <w:szCs w:val="16"/>
                <w:lang w:eastAsia="tr-TR"/>
              </w:rPr>
              <w:t>ve fonksiyonlarına göre sınıflandırılır.</w:t>
            </w:r>
          </w:p>
          <w:p w:rsidR="0057707B" w:rsidRDefault="0057707B" w:rsidP="008D18F7">
            <w:pPr>
              <w:autoSpaceDE w:val="0"/>
              <w:autoSpaceDN w:val="0"/>
              <w:adjustRightInd w:val="0"/>
              <w:rPr>
                <w:b/>
                <w:bCs/>
                <w:noProof w:val="0"/>
                <w:sz w:val="16"/>
                <w:szCs w:val="16"/>
                <w:lang w:eastAsia="tr-TR"/>
              </w:rPr>
            </w:pPr>
          </w:p>
          <w:p w:rsidR="008D18F7" w:rsidRPr="008D18F7" w:rsidRDefault="008D18F7" w:rsidP="008D18F7">
            <w:pPr>
              <w:autoSpaceDE w:val="0"/>
              <w:autoSpaceDN w:val="0"/>
              <w:adjustRightInd w:val="0"/>
              <w:rPr>
                <w:noProof w:val="0"/>
                <w:sz w:val="16"/>
                <w:szCs w:val="16"/>
                <w:lang w:eastAsia="tr-TR"/>
              </w:rPr>
            </w:pPr>
            <w:r w:rsidRPr="008D18F7">
              <w:rPr>
                <w:b/>
                <w:bCs/>
                <w:noProof w:val="0"/>
                <w:sz w:val="16"/>
                <w:szCs w:val="16"/>
                <w:lang w:eastAsia="tr-TR"/>
              </w:rPr>
              <w:t xml:space="preserve">a. Nüfuslarına Göre Kentler: </w:t>
            </w:r>
            <w:r w:rsidRPr="008D18F7">
              <w:rPr>
                <w:noProof w:val="0"/>
                <w:sz w:val="16"/>
                <w:szCs w:val="16"/>
                <w:lang w:eastAsia="tr-TR"/>
              </w:rPr>
              <w:t>Nüfus miktarlarına göre kentler, küçük, orta, büyük, metropoliten ve</w:t>
            </w:r>
            <w:r w:rsidR="0057707B">
              <w:rPr>
                <w:noProof w:val="0"/>
                <w:sz w:val="16"/>
                <w:szCs w:val="16"/>
                <w:lang w:eastAsia="tr-TR"/>
              </w:rPr>
              <w:t xml:space="preserve"> </w:t>
            </w:r>
            <w:r w:rsidRPr="008D18F7">
              <w:rPr>
                <w:noProof w:val="0"/>
                <w:sz w:val="16"/>
                <w:szCs w:val="16"/>
                <w:lang w:eastAsia="tr-TR"/>
              </w:rPr>
              <w:t>mega kentler olmak üzere başlıca beş gruba ayrılır:</w:t>
            </w:r>
          </w:p>
          <w:p w:rsidR="008D18F7" w:rsidRPr="008D18F7" w:rsidRDefault="008D18F7" w:rsidP="008D18F7">
            <w:pPr>
              <w:autoSpaceDE w:val="0"/>
              <w:autoSpaceDN w:val="0"/>
              <w:adjustRightInd w:val="0"/>
              <w:rPr>
                <w:noProof w:val="0"/>
                <w:sz w:val="16"/>
                <w:szCs w:val="16"/>
                <w:lang w:eastAsia="tr-TR"/>
              </w:rPr>
            </w:pPr>
            <w:r w:rsidRPr="008D18F7">
              <w:rPr>
                <w:noProof w:val="0"/>
                <w:sz w:val="16"/>
                <w:szCs w:val="16"/>
                <w:lang w:eastAsia="tr-TR"/>
              </w:rPr>
              <w:t xml:space="preserve"> </w:t>
            </w:r>
            <w:r w:rsidRPr="008D18F7">
              <w:rPr>
                <w:b/>
                <w:bCs/>
                <w:noProof w:val="0"/>
                <w:sz w:val="16"/>
                <w:szCs w:val="16"/>
                <w:lang w:eastAsia="tr-TR"/>
              </w:rPr>
              <w:t xml:space="preserve">Küçük Kentler: </w:t>
            </w:r>
            <w:r w:rsidRPr="008D18F7">
              <w:rPr>
                <w:noProof w:val="0"/>
                <w:sz w:val="16"/>
                <w:szCs w:val="16"/>
                <w:lang w:eastAsia="tr-TR"/>
              </w:rPr>
              <w:t>Nüfus miktarları 10.000-100.000 arasındaki yerleşmelerdir.</w:t>
            </w:r>
          </w:p>
          <w:p w:rsidR="008D18F7" w:rsidRPr="008D18F7" w:rsidRDefault="008D18F7" w:rsidP="008D18F7">
            <w:pPr>
              <w:autoSpaceDE w:val="0"/>
              <w:autoSpaceDN w:val="0"/>
              <w:adjustRightInd w:val="0"/>
              <w:rPr>
                <w:noProof w:val="0"/>
                <w:sz w:val="16"/>
                <w:szCs w:val="16"/>
                <w:lang w:eastAsia="tr-TR"/>
              </w:rPr>
            </w:pPr>
            <w:r w:rsidRPr="008D18F7">
              <w:rPr>
                <w:noProof w:val="0"/>
                <w:sz w:val="16"/>
                <w:szCs w:val="16"/>
                <w:lang w:eastAsia="tr-TR"/>
              </w:rPr>
              <w:t xml:space="preserve"> </w:t>
            </w:r>
            <w:r w:rsidRPr="008D18F7">
              <w:rPr>
                <w:b/>
                <w:bCs/>
                <w:noProof w:val="0"/>
                <w:sz w:val="16"/>
                <w:szCs w:val="16"/>
                <w:lang w:eastAsia="tr-TR"/>
              </w:rPr>
              <w:t xml:space="preserve">Orta Büyüklükte Kentler: </w:t>
            </w:r>
            <w:r w:rsidRPr="008D18F7">
              <w:rPr>
                <w:noProof w:val="0"/>
                <w:sz w:val="16"/>
                <w:szCs w:val="16"/>
                <w:lang w:eastAsia="tr-TR"/>
              </w:rPr>
              <w:t>Nüfus miktarları 100.000-500.000 arasındaki yerleşmelerdir.</w:t>
            </w:r>
          </w:p>
          <w:p w:rsidR="008D18F7" w:rsidRPr="008D18F7" w:rsidRDefault="008D18F7" w:rsidP="008D18F7">
            <w:pPr>
              <w:autoSpaceDE w:val="0"/>
              <w:autoSpaceDN w:val="0"/>
              <w:adjustRightInd w:val="0"/>
              <w:rPr>
                <w:noProof w:val="0"/>
                <w:sz w:val="16"/>
                <w:szCs w:val="16"/>
                <w:lang w:eastAsia="tr-TR"/>
              </w:rPr>
            </w:pPr>
            <w:r w:rsidRPr="008D18F7">
              <w:rPr>
                <w:noProof w:val="0"/>
                <w:sz w:val="16"/>
                <w:szCs w:val="16"/>
                <w:lang w:eastAsia="tr-TR"/>
              </w:rPr>
              <w:t xml:space="preserve"> </w:t>
            </w:r>
            <w:r w:rsidRPr="008D18F7">
              <w:rPr>
                <w:b/>
                <w:bCs/>
                <w:noProof w:val="0"/>
                <w:sz w:val="16"/>
                <w:szCs w:val="16"/>
                <w:lang w:eastAsia="tr-TR"/>
              </w:rPr>
              <w:t xml:space="preserve">Büyük Kentler: </w:t>
            </w:r>
            <w:r w:rsidRPr="008D18F7">
              <w:rPr>
                <w:noProof w:val="0"/>
                <w:sz w:val="16"/>
                <w:szCs w:val="16"/>
                <w:lang w:eastAsia="tr-TR"/>
              </w:rPr>
              <w:t>Nüfus miktarları 500.000-1.000.000 arasındaki yerleşmelerdir.</w:t>
            </w:r>
          </w:p>
          <w:p w:rsidR="008D18F7" w:rsidRPr="008D18F7" w:rsidRDefault="008D18F7" w:rsidP="008D18F7">
            <w:pPr>
              <w:autoSpaceDE w:val="0"/>
              <w:autoSpaceDN w:val="0"/>
              <w:adjustRightInd w:val="0"/>
              <w:rPr>
                <w:noProof w:val="0"/>
                <w:sz w:val="16"/>
                <w:szCs w:val="16"/>
                <w:lang w:eastAsia="tr-TR"/>
              </w:rPr>
            </w:pPr>
            <w:r w:rsidRPr="008D18F7">
              <w:rPr>
                <w:noProof w:val="0"/>
                <w:sz w:val="16"/>
                <w:szCs w:val="16"/>
                <w:lang w:eastAsia="tr-TR"/>
              </w:rPr>
              <w:t xml:space="preserve"> </w:t>
            </w:r>
            <w:r w:rsidRPr="008D18F7">
              <w:rPr>
                <w:b/>
                <w:bCs/>
                <w:noProof w:val="0"/>
                <w:sz w:val="16"/>
                <w:szCs w:val="16"/>
                <w:lang w:eastAsia="tr-TR"/>
              </w:rPr>
              <w:t xml:space="preserve">Metropoliten Kentler: </w:t>
            </w:r>
            <w:r w:rsidRPr="008D18F7">
              <w:rPr>
                <w:noProof w:val="0"/>
                <w:sz w:val="16"/>
                <w:szCs w:val="16"/>
                <w:lang w:eastAsia="tr-TR"/>
              </w:rPr>
              <w:t>Nüfus miktarları 1.000.000’dan daha fazla olan yerleşmelerdir.</w:t>
            </w:r>
          </w:p>
          <w:p w:rsidR="008D18F7" w:rsidRPr="008D18F7" w:rsidRDefault="008D18F7" w:rsidP="008D18F7">
            <w:pPr>
              <w:autoSpaceDE w:val="0"/>
              <w:autoSpaceDN w:val="0"/>
              <w:adjustRightInd w:val="0"/>
              <w:rPr>
                <w:noProof w:val="0"/>
                <w:sz w:val="16"/>
                <w:szCs w:val="16"/>
                <w:lang w:eastAsia="tr-TR"/>
              </w:rPr>
            </w:pPr>
            <w:r w:rsidRPr="008D18F7">
              <w:rPr>
                <w:noProof w:val="0"/>
                <w:sz w:val="16"/>
                <w:szCs w:val="16"/>
                <w:lang w:eastAsia="tr-TR"/>
              </w:rPr>
              <w:t xml:space="preserve"> </w:t>
            </w:r>
            <w:r w:rsidRPr="008D18F7">
              <w:rPr>
                <w:b/>
                <w:bCs/>
                <w:noProof w:val="0"/>
                <w:sz w:val="16"/>
                <w:szCs w:val="16"/>
                <w:lang w:eastAsia="tr-TR"/>
              </w:rPr>
              <w:t xml:space="preserve">Mega Kentler: </w:t>
            </w:r>
            <w:r w:rsidRPr="008D18F7">
              <w:rPr>
                <w:noProof w:val="0"/>
                <w:sz w:val="16"/>
                <w:szCs w:val="16"/>
                <w:lang w:eastAsia="tr-TR"/>
              </w:rPr>
              <w:t>Nüfus miktarları 10.000.000’dan daha fazla olan yerleşmelerdir</w:t>
            </w:r>
            <w:r w:rsidRPr="008D18F7">
              <w:rPr>
                <w:noProof w:val="0"/>
                <w:sz w:val="16"/>
                <w:szCs w:val="16"/>
                <w:lang w:eastAsia="tr-TR"/>
              </w:rPr>
              <w:t>.</w:t>
            </w:r>
          </w:p>
          <w:p w:rsidR="008D18F7" w:rsidRPr="008D18F7" w:rsidRDefault="008D18F7" w:rsidP="008D18F7">
            <w:pPr>
              <w:autoSpaceDE w:val="0"/>
              <w:autoSpaceDN w:val="0"/>
              <w:adjustRightInd w:val="0"/>
              <w:rPr>
                <w:noProof w:val="0"/>
                <w:sz w:val="16"/>
                <w:szCs w:val="16"/>
                <w:lang w:eastAsia="tr-TR"/>
              </w:rPr>
            </w:pPr>
          </w:p>
          <w:p w:rsidR="008D18F7" w:rsidRDefault="008D18F7" w:rsidP="008D18F7">
            <w:pPr>
              <w:autoSpaceDE w:val="0"/>
              <w:autoSpaceDN w:val="0"/>
              <w:adjustRightInd w:val="0"/>
              <w:rPr>
                <w:noProof w:val="0"/>
                <w:sz w:val="16"/>
                <w:szCs w:val="16"/>
                <w:lang w:eastAsia="tr-TR"/>
              </w:rPr>
            </w:pPr>
            <w:r w:rsidRPr="008D18F7">
              <w:rPr>
                <w:b/>
                <w:bCs/>
                <w:noProof w:val="0"/>
                <w:sz w:val="16"/>
                <w:szCs w:val="16"/>
                <w:lang w:eastAsia="tr-TR"/>
              </w:rPr>
              <w:t xml:space="preserve">b. Fonksiyonlarına Göre Kentler: </w:t>
            </w:r>
            <w:r w:rsidRPr="008D18F7">
              <w:rPr>
                <w:noProof w:val="0"/>
                <w:sz w:val="16"/>
                <w:szCs w:val="16"/>
                <w:lang w:eastAsia="tr-TR"/>
              </w:rPr>
              <w:t>Kentlerde genellikle tarım, sanayi, ticaret, ulaşım, turizm,</w:t>
            </w:r>
            <w:r w:rsidR="0057707B">
              <w:rPr>
                <w:noProof w:val="0"/>
                <w:sz w:val="16"/>
                <w:szCs w:val="16"/>
                <w:lang w:eastAsia="tr-TR"/>
              </w:rPr>
              <w:t xml:space="preserve"> </w:t>
            </w:r>
            <w:r w:rsidRPr="008D18F7">
              <w:rPr>
                <w:noProof w:val="0"/>
                <w:sz w:val="16"/>
                <w:szCs w:val="16"/>
                <w:lang w:eastAsia="tr-TR"/>
              </w:rPr>
              <w:t>eğitim ya da idari merkez olma gibi birden fazla fonksiyon gelişmiştir. Tarım, sanayi, ticaret, turizm, ulaşım,</w:t>
            </w:r>
            <w:r w:rsidR="0057707B">
              <w:rPr>
                <w:noProof w:val="0"/>
                <w:sz w:val="16"/>
                <w:szCs w:val="16"/>
                <w:lang w:eastAsia="tr-TR"/>
              </w:rPr>
              <w:t xml:space="preserve"> </w:t>
            </w:r>
            <w:r w:rsidRPr="008D18F7">
              <w:rPr>
                <w:noProof w:val="0"/>
                <w:sz w:val="16"/>
                <w:szCs w:val="16"/>
                <w:lang w:eastAsia="tr-TR"/>
              </w:rPr>
              <w:t>madencilik şehirlerin ekonomik fonksiyonlarını oluştururken eğitim, sanat ve dinî özellikler kültürel</w:t>
            </w:r>
            <w:r w:rsidR="0057707B">
              <w:rPr>
                <w:noProof w:val="0"/>
                <w:sz w:val="16"/>
                <w:szCs w:val="16"/>
                <w:lang w:eastAsia="tr-TR"/>
              </w:rPr>
              <w:t xml:space="preserve"> </w:t>
            </w:r>
            <w:r w:rsidRPr="008D18F7">
              <w:rPr>
                <w:noProof w:val="0"/>
                <w:sz w:val="16"/>
                <w:szCs w:val="16"/>
                <w:lang w:eastAsia="tr-TR"/>
              </w:rPr>
              <w:t>fonksiyonlarını, savunma ve yönetim özellikleri ise idari ve askerî fonksiyonlarını oluşturur. Bir şehirde</w:t>
            </w:r>
            <w:r w:rsidR="0057707B">
              <w:rPr>
                <w:noProof w:val="0"/>
                <w:sz w:val="16"/>
                <w:szCs w:val="16"/>
                <w:lang w:eastAsia="tr-TR"/>
              </w:rPr>
              <w:t xml:space="preserve"> </w:t>
            </w:r>
            <w:r w:rsidRPr="008D18F7">
              <w:rPr>
                <w:noProof w:val="0"/>
                <w:sz w:val="16"/>
                <w:szCs w:val="16"/>
                <w:lang w:eastAsia="tr-TR"/>
              </w:rPr>
              <w:t>bu fonksiyonlardan birkaçı ya da tamamı</w:t>
            </w:r>
            <w:r w:rsidR="0057707B">
              <w:rPr>
                <w:noProof w:val="0"/>
                <w:sz w:val="16"/>
                <w:szCs w:val="16"/>
                <w:lang w:eastAsia="tr-TR"/>
              </w:rPr>
              <w:t xml:space="preserve"> </w:t>
            </w:r>
            <w:r w:rsidRPr="008D18F7">
              <w:rPr>
                <w:noProof w:val="0"/>
                <w:sz w:val="16"/>
                <w:szCs w:val="16"/>
                <w:lang w:eastAsia="tr-TR"/>
              </w:rPr>
              <w:t>bulunabilir. Ancak şehirler hâkim fonksiyon ya da fonksiyonlarıyla</w:t>
            </w:r>
            <w:r w:rsidR="0057707B">
              <w:rPr>
                <w:noProof w:val="0"/>
                <w:sz w:val="16"/>
                <w:szCs w:val="16"/>
                <w:lang w:eastAsia="tr-TR"/>
              </w:rPr>
              <w:t xml:space="preserve"> </w:t>
            </w:r>
            <w:r w:rsidRPr="008D18F7">
              <w:rPr>
                <w:noProof w:val="0"/>
                <w:sz w:val="16"/>
                <w:szCs w:val="16"/>
                <w:lang w:eastAsia="tr-TR"/>
              </w:rPr>
              <w:t>ön plana çıkmaktadır.</w:t>
            </w:r>
          </w:p>
          <w:p w:rsidR="00D918C8" w:rsidRDefault="00D918C8" w:rsidP="008D18F7">
            <w:pPr>
              <w:autoSpaceDE w:val="0"/>
              <w:autoSpaceDN w:val="0"/>
              <w:adjustRightInd w:val="0"/>
              <w:rPr>
                <w:noProof w:val="0"/>
                <w:sz w:val="16"/>
                <w:szCs w:val="16"/>
                <w:lang w:eastAsia="tr-TR"/>
              </w:rPr>
            </w:pPr>
          </w:p>
          <w:p w:rsidR="00753FA5" w:rsidRDefault="00D918C8" w:rsidP="00D918C8">
            <w:pPr>
              <w:autoSpaceDE w:val="0"/>
              <w:autoSpaceDN w:val="0"/>
              <w:adjustRightInd w:val="0"/>
              <w:jc w:val="center"/>
              <w:rPr>
                <w:noProof w:val="0"/>
                <w:sz w:val="16"/>
                <w:szCs w:val="16"/>
                <w:lang w:eastAsia="tr-TR"/>
              </w:rPr>
            </w:pPr>
            <w:r>
              <w:rPr>
                <w:sz w:val="16"/>
                <w:szCs w:val="16"/>
                <w:lang w:eastAsia="tr-TR"/>
              </w:rPr>
              <w:drawing>
                <wp:inline distT="0" distB="0" distL="0" distR="0">
                  <wp:extent cx="5214620" cy="1971494"/>
                  <wp:effectExtent l="0" t="0" r="508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şlıksız-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3277" cy="1978548"/>
                          </a:xfrm>
                          <a:prstGeom prst="rect">
                            <a:avLst/>
                          </a:prstGeom>
                        </pic:spPr>
                      </pic:pic>
                    </a:graphicData>
                  </a:graphic>
                </wp:inline>
              </w:drawing>
            </w:r>
          </w:p>
          <w:p w:rsidR="00753FA5" w:rsidRPr="00753FA5" w:rsidRDefault="00753FA5" w:rsidP="00753FA5">
            <w:pPr>
              <w:autoSpaceDE w:val="0"/>
              <w:autoSpaceDN w:val="0"/>
              <w:adjustRightInd w:val="0"/>
              <w:rPr>
                <w:b/>
                <w:bCs/>
                <w:noProof w:val="0"/>
                <w:sz w:val="18"/>
                <w:szCs w:val="18"/>
                <w:lang w:eastAsia="tr-TR"/>
              </w:rPr>
            </w:pPr>
            <w:r w:rsidRPr="00753FA5">
              <w:rPr>
                <w:b/>
                <w:bCs/>
                <w:noProof w:val="0"/>
                <w:sz w:val="18"/>
                <w:szCs w:val="18"/>
                <w:lang w:eastAsia="tr-TR"/>
              </w:rPr>
              <w:t>MESKENLERDE KULLANILAN YAPI MALZEMELERİ</w:t>
            </w:r>
          </w:p>
          <w:p w:rsidR="00753FA5" w:rsidRDefault="00753FA5" w:rsidP="00753FA5">
            <w:pPr>
              <w:autoSpaceDE w:val="0"/>
              <w:autoSpaceDN w:val="0"/>
              <w:adjustRightInd w:val="0"/>
              <w:rPr>
                <w:noProof w:val="0"/>
                <w:color w:val="000000"/>
                <w:sz w:val="16"/>
                <w:szCs w:val="16"/>
                <w:lang w:eastAsia="tr-TR"/>
              </w:rPr>
            </w:pPr>
            <w:r w:rsidRPr="00753FA5">
              <w:rPr>
                <w:noProof w:val="0"/>
                <w:color w:val="000000"/>
                <w:sz w:val="16"/>
                <w:szCs w:val="16"/>
                <w:lang w:eastAsia="tr-TR"/>
              </w:rPr>
              <w:t>İnsanların içinde yaşadıkları ve dış faktörlere</w:t>
            </w:r>
            <w:r w:rsidRPr="00753FA5">
              <w:rPr>
                <w:noProof w:val="0"/>
                <w:color w:val="000000"/>
                <w:sz w:val="16"/>
                <w:szCs w:val="16"/>
                <w:lang w:eastAsia="tr-TR"/>
              </w:rPr>
              <w:t xml:space="preserve"> </w:t>
            </w:r>
            <w:r w:rsidRPr="00753FA5">
              <w:rPr>
                <w:noProof w:val="0"/>
                <w:color w:val="000000"/>
                <w:sz w:val="16"/>
                <w:szCs w:val="16"/>
                <w:lang w:eastAsia="tr-TR"/>
              </w:rPr>
              <w:t xml:space="preserve">karşı korundukları yerlere </w:t>
            </w:r>
            <w:r w:rsidRPr="00753FA5">
              <w:rPr>
                <w:b/>
                <w:bCs/>
                <w:noProof w:val="0"/>
                <w:color w:val="FF0000"/>
                <w:sz w:val="16"/>
                <w:szCs w:val="16"/>
                <w:lang w:eastAsia="tr-TR"/>
              </w:rPr>
              <w:t xml:space="preserve">mesken </w:t>
            </w:r>
            <w:r w:rsidRPr="00753FA5">
              <w:rPr>
                <w:noProof w:val="0"/>
                <w:color w:val="000000"/>
                <w:sz w:val="16"/>
                <w:szCs w:val="16"/>
                <w:lang w:eastAsia="tr-TR"/>
              </w:rPr>
              <w:t>adı verilir. Yaşanılan</w:t>
            </w:r>
            <w:r w:rsidRPr="00753FA5">
              <w:rPr>
                <w:noProof w:val="0"/>
                <w:color w:val="000000"/>
                <w:sz w:val="16"/>
                <w:szCs w:val="16"/>
                <w:lang w:eastAsia="tr-TR"/>
              </w:rPr>
              <w:t xml:space="preserve"> </w:t>
            </w:r>
            <w:r w:rsidRPr="00753FA5">
              <w:rPr>
                <w:noProof w:val="0"/>
                <w:color w:val="000000"/>
                <w:sz w:val="16"/>
                <w:szCs w:val="16"/>
                <w:lang w:eastAsia="tr-TR"/>
              </w:rPr>
              <w:t>ortamın iklim özellikleri, doğal çevrede bol</w:t>
            </w:r>
            <w:r w:rsidRPr="00753FA5">
              <w:rPr>
                <w:noProof w:val="0"/>
                <w:color w:val="000000"/>
                <w:sz w:val="16"/>
                <w:szCs w:val="16"/>
                <w:lang w:eastAsia="tr-TR"/>
              </w:rPr>
              <w:t xml:space="preserve"> </w:t>
            </w:r>
            <w:r w:rsidRPr="00753FA5">
              <w:rPr>
                <w:noProof w:val="0"/>
                <w:color w:val="000000"/>
                <w:sz w:val="16"/>
                <w:szCs w:val="16"/>
                <w:lang w:eastAsia="tr-TR"/>
              </w:rPr>
              <w:t>bulunan malzemeler ve insanların gelir düzeyine</w:t>
            </w:r>
            <w:r w:rsidRPr="00753FA5">
              <w:rPr>
                <w:noProof w:val="0"/>
                <w:color w:val="000000"/>
                <w:sz w:val="16"/>
                <w:szCs w:val="16"/>
                <w:lang w:eastAsia="tr-TR"/>
              </w:rPr>
              <w:t xml:space="preserve"> </w:t>
            </w:r>
            <w:r w:rsidRPr="00753FA5">
              <w:rPr>
                <w:noProof w:val="0"/>
                <w:color w:val="000000"/>
                <w:sz w:val="16"/>
                <w:szCs w:val="16"/>
                <w:lang w:eastAsia="tr-TR"/>
              </w:rPr>
              <w:t>göre meskenlerde kullanılan yapı malzemeleri değişiklik</w:t>
            </w:r>
            <w:r w:rsidRPr="00753FA5">
              <w:rPr>
                <w:noProof w:val="0"/>
                <w:color w:val="000000"/>
                <w:sz w:val="16"/>
                <w:szCs w:val="16"/>
                <w:lang w:eastAsia="tr-TR"/>
              </w:rPr>
              <w:t xml:space="preserve"> </w:t>
            </w:r>
            <w:r w:rsidRPr="00753FA5">
              <w:rPr>
                <w:noProof w:val="0"/>
                <w:color w:val="000000"/>
                <w:sz w:val="16"/>
                <w:szCs w:val="16"/>
                <w:lang w:eastAsia="tr-TR"/>
              </w:rPr>
              <w:t>gösterir. Şehirlerde genellikle betonarme</w:t>
            </w:r>
            <w:r w:rsidRPr="00753FA5">
              <w:rPr>
                <w:noProof w:val="0"/>
                <w:color w:val="000000"/>
                <w:sz w:val="16"/>
                <w:szCs w:val="16"/>
                <w:lang w:eastAsia="tr-TR"/>
              </w:rPr>
              <w:t xml:space="preserve"> </w:t>
            </w:r>
            <w:r w:rsidRPr="00753FA5">
              <w:rPr>
                <w:noProof w:val="0"/>
                <w:color w:val="000000"/>
                <w:sz w:val="16"/>
                <w:szCs w:val="16"/>
                <w:lang w:eastAsia="tr-TR"/>
              </w:rPr>
              <w:t>binalar inşa edilirken kırsal kesimlerde inşa edilen</w:t>
            </w:r>
            <w:r w:rsidRPr="00753FA5">
              <w:rPr>
                <w:noProof w:val="0"/>
                <w:color w:val="000000"/>
                <w:sz w:val="16"/>
                <w:szCs w:val="16"/>
                <w:lang w:eastAsia="tr-TR"/>
              </w:rPr>
              <w:t xml:space="preserve"> </w:t>
            </w:r>
            <w:r w:rsidRPr="00753FA5">
              <w:rPr>
                <w:noProof w:val="0"/>
                <w:color w:val="000000"/>
                <w:sz w:val="16"/>
                <w:szCs w:val="16"/>
                <w:lang w:eastAsia="tr-TR"/>
              </w:rPr>
              <w:t>meskenlerde ahşap, taş, toprak, kar, saz ve kamış</w:t>
            </w:r>
            <w:r w:rsidRPr="00753FA5">
              <w:rPr>
                <w:noProof w:val="0"/>
                <w:color w:val="000000"/>
                <w:sz w:val="16"/>
                <w:szCs w:val="16"/>
                <w:lang w:eastAsia="tr-TR"/>
              </w:rPr>
              <w:t xml:space="preserve"> </w:t>
            </w:r>
            <w:r w:rsidRPr="00753FA5">
              <w:rPr>
                <w:noProof w:val="0"/>
                <w:color w:val="000000"/>
                <w:sz w:val="16"/>
                <w:szCs w:val="16"/>
                <w:lang w:eastAsia="tr-TR"/>
              </w:rPr>
              <w:t>gibi malzemeler kullanılmaktadır.</w:t>
            </w:r>
            <w:r w:rsidRPr="00753FA5">
              <w:rPr>
                <w:noProof w:val="0"/>
                <w:color w:val="000000"/>
                <w:sz w:val="16"/>
                <w:szCs w:val="16"/>
                <w:lang w:eastAsia="tr-TR"/>
              </w:rPr>
              <w:t xml:space="preserve"> </w:t>
            </w:r>
          </w:p>
          <w:p w:rsidR="00753FA5" w:rsidRDefault="00753FA5" w:rsidP="00753FA5">
            <w:pPr>
              <w:autoSpaceDE w:val="0"/>
              <w:autoSpaceDN w:val="0"/>
              <w:adjustRightInd w:val="0"/>
              <w:rPr>
                <w:noProof w:val="0"/>
                <w:color w:val="000000"/>
                <w:sz w:val="16"/>
                <w:szCs w:val="16"/>
                <w:lang w:eastAsia="tr-TR"/>
              </w:rPr>
            </w:pPr>
          </w:p>
          <w:p w:rsidR="00753FA5" w:rsidRPr="00753FA5" w:rsidRDefault="00753FA5" w:rsidP="00753FA5">
            <w:pPr>
              <w:autoSpaceDE w:val="0"/>
              <w:autoSpaceDN w:val="0"/>
              <w:adjustRightInd w:val="0"/>
              <w:rPr>
                <w:noProof w:val="0"/>
                <w:color w:val="000000"/>
                <w:sz w:val="16"/>
                <w:szCs w:val="16"/>
                <w:lang w:eastAsia="tr-TR"/>
              </w:rPr>
            </w:pPr>
            <w:r w:rsidRPr="00753FA5">
              <w:rPr>
                <w:noProof w:val="0"/>
                <w:color w:val="000000"/>
                <w:sz w:val="16"/>
                <w:szCs w:val="16"/>
                <w:lang w:eastAsia="tr-TR"/>
              </w:rPr>
              <w:t>Yağış miktarının fazla</w:t>
            </w:r>
            <w:r w:rsidRPr="00753FA5">
              <w:rPr>
                <w:noProof w:val="0"/>
                <w:color w:val="000000"/>
                <w:sz w:val="16"/>
                <w:szCs w:val="16"/>
                <w:lang w:eastAsia="tr-TR"/>
              </w:rPr>
              <w:t xml:space="preserve"> </w:t>
            </w:r>
            <w:r w:rsidRPr="00753FA5">
              <w:rPr>
                <w:noProof w:val="0"/>
                <w:color w:val="000000"/>
                <w:sz w:val="16"/>
                <w:szCs w:val="16"/>
                <w:lang w:eastAsia="tr-TR"/>
              </w:rPr>
              <w:t>olduğu ormanlık alanlarda</w:t>
            </w:r>
            <w:r w:rsidRPr="00753FA5">
              <w:rPr>
                <w:noProof w:val="0"/>
                <w:color w:val="000000"/>
                <w:sz w:val="16"/>
                <w:szCs w:val="16"/>
                <w:lang w:eastAsia="tr-TR"/>
              </w:rPr>
              <w:t xml:space="preserve"> </w:t>
            </w:r>
            <w:r w:rsidRPr="00753FA5">
              <w:rPr>
                <w:noProof w:val="0"/>
                <w:color w:val="000000"/>
                <w:sz w:val="16"/>
                <w:szCs w:val="16"/>
                <w:lang w:eastAsia="tr-TR"/>
              </w:rPr>
              <w:t>ahşap; kalker ve volkanik tüf gibi kolay işlenebilen</w:t>
            </w:r>
            <w:r w:rsidRPr="00753FA5">
              <w:rPr>
                <w:noProof w:val="0"/>
                <w:color w:val="000000"/>
                <w:sz w:val="16"/>
                <w:szCs w:val="16"/>
                <w:lang w:eastAsia="tr-TR"/>
              </w:rPr>
              <w:t xml:space="preserve"> </w:t>
            </w:r>
            <w:r w:rsidRPr="00753FA5">
              <w:rPr>
                <w:noProof w:val="0"/>
                <w:color w:val="000000"/>
                <w:sz w:val="16"/>
                <w:szCs w:val="16"/>
                <w:lang w:eastAsia="tr-TR"/>
              </w:rPr>
              <w:t>kayaçların yaygın olarak bulunduğu alanlarda</w:t>
            </w:r>
            <w:r w:rsidRPr="00753FA5">
              <w:rPr>
                <w:noProof w:val="0"/>
                <w:color w:val="000000"/>
                <w:sz w:val="16"/>
                <w:szCs w:val="16"/>
                <w:lang w:eastAsia="tr-TR"/>
              </w:rPr>
              <w:t xml:space="preserve"> </w:t>
            </w:r>
            <w:r w:rsidRPr="00753FA5">
              <w:rPr>
                <w:noProof w:val="0"/>
                <w:color w:val="000000"/>
                <w:sz w:val="16"/>
                <w:szCs w:val="16"/>
                <w:lang w:eastAsia="tr-TR"/>
              </w:rPr>
              <w:t>taş; kurak, yarı kurak alanlarda toprak (kerpiç); kutuplara yakın bölgelerde ise sıkıştırılmış kar mesken</w:t>
            </w:r>
            <w:r w:rsidRPr="00753FA5">
              <w:rPr>
                <w:noProof w:val="0"/>
                <w:color w:val="000000"/>
                <w:sz w:val="16"/>
                <w:szCs w:val="16"/>
                <w:lang w:eastAsia="tr-TR"/>
              </w:rPr>
              <w:t xml:space="preserve"> </w:t>
            </w:r>
            <w:r w:rsidRPr="00753FA5">
              <w:rPr>
                <w:noProof w:val="0"/>
                <w:color w:val="000000"/>
                <w:sz w:val="16"/>
                <w:szCs w:val="16"/>
                <w:lang w:eastAsia="tr-TR"/>
              </w:rPr>
              <w:t>yapımında temel inşaat malzemesi olarak kullanılır. Ayrıca yeryüzünün bazı bölgelerinde</w:t>
            </w:r>
            <w:r w:rsidRPr="00753FA5">
              <w:rPr>
                <w:noProof w:val="0"/>
                <w:color w:val="000000"/>
                <w:sz w:val="16"/>
                <w:szCs w:val="16"/>
                <w:lang w:eastAsia="tr-TR"/>
              </w:rPr>
              <w:t xml:space="preserve"> </w:t>
            </w:r>
            <w:r w:rsidRPr="00753FA5">
              <w:rPr>
                <w:noProof w:val="0"/>
                <w:color w:val="000000"/>
                <w:sz w:val="16"/>
                <w:szCs w:val="16"/>
                <w:lang w:eastAsia="tr-TR"/>
              </w:rPr>
              <w:t>saz ve kamışlardan yapılan kulübeler, göçebe hayvancılık faaliyetlerinin yaygın olduğu alanlarda yün ve</w:t>
            </w:r>
            <w:r w:rsidRPr="00753FA5">
              <w:rPr>
                <w:noProof w:val="0"/>
                <w:color w:val="000000"/>
                <w:sz w:val="16"/>
                <w:szCs w:val="16"/>
                <w:lang w:eastAsia="tr-TR"/>
              </w:rPr>
              <w:t xml:space="preserve"> </w:t>
            </w:r>
            <w:r w:rsidRPr="00753FA5">
              <w:rPr>
                <w:noProof w:val="0"/>
                <w:color w:val="000000"/>
                <w:sz w:val="16"/>
                <w:szCs w:val="16"/>
                <w:lang w:eastAsia="tr-TR"/>
              </w:rPr>
              <w:t>kıldan yapılan çadırlar mesken olarak kullanılmaktadır.</w:t>
            </w:r>
          </w:p>
          <w:p w:rsidR="00753FA5" w:rsidRPr="00753FA5" w:rsidRDefault="00753FA5" w:rsidP="00753FA5">
            <w:pPr>
              <w:autoSpaceDE w:val="0"/>
              <w:autoSpaceDN w:val="0"/>
              <w:adjustRightInd w:val="0"/>
              <w:rPr>
                <w:noProof w:val="0"/>
                <w:color w:val="000000"/>
                <w:sz w:val="16"/>
                <w:szCs w:val="16"/>
                <w:lang w:eastAsia="tr-TR"/>
              </w:rPr>
            </w:pPr>
          </w:p>
          <w:p w:rsidR="00753FA5" w:rsidRPr="00753FA5" w:rsidRDefault="00753FA5" w:rsidP="00753FA5">
            <w:pPr>
              <w:autoSpaceDE w:val="0"/>
              <w:autoSpaceDN w:val="0"/>
              <w:adjustRightInd w:val="0"/>
              <w:rPr>
                <w:noProof w:val="0"/>
                <w:color w:val="000000"/>
                <w:sz w:val="16"/>
                <w:szCs w:val="16"/>
                <w:lang w:eastAsia="tr-TR"/>
              </w:rPr>
            </w:pPr>
            <w:r w:rsidRPr="00753FA5">
              <w:rPr>
                <w:noProof w:val="0"/>
                <w:color w:val="000000"/>
                <w:sz w:val="16"/>
                <w:szCs w:val="16"/>
                <w:lang w:eastAsia="tr-TR"/>
              </w:rPr>
              <w:t>Kurak ve yarı kurak bölgelerde, kil oranı yüksek topraklar bitkisel malzemeyle karıştırılarak kalıplara</w:t>
            </w:r>
            <w:r w:rsidRPr="00753FA5">
              <w:rPr>
                <w:noProof w:val="0"/>
                <w:color w:val="000000"/>
                <w:sz w:val="16"/>
                <w:szCs w:val="16"/>
                <w:lang w:eastAsia="tr-TR"/>
              </w:rPr>
              <w:t xml:space="preserve"> </w:t>
            </w:r>
            <w:r w:rsidRPr="00753FA5">
              <w:rPr>
                <w:noProof w:val="0"/>
                <w:color w:val="000000"/>
                <w:sz w:val="16"/>
                <w:szCs w:val="16"/>
                <w:lang w:eastAsia="tr-TR"/>
              </w:rPr>
              <w:t xml:space="preserve">dökülür ve Güneş’te kurutulur. Böylece </w:t>
            </w:r>
            <w:r w:rsidRPr="00753FA5">
              <w:rPr>
                <w:b/>
                <w:bCs/>
                <w:noProof w:val="0"/>
                <w:color w:val="FF0000"/>
                <w:sz w:val="16"/>
                <w:szCs w:val="16"/>
                <w:lang w:eastAsia="tr-TR"/>
              </w:rPr>
              <w:t xml:space="preserve">kerpiç </w:t>
            </w:r>
            <w:r w:rsidRPr="00753FA5">
              <w:rPr>
                <w:noProof w:val="0"/>
                <w:color w:val="000000"/>
                <w:sz w:val="16"/>
                <w:szCs w:val="16"/>
                <w:lang w:eastAsia="tr-TR"/>
              </w:rPr>
              <w:t>adı verilen malzeme elde edilir. Elde edilen kerpiç,</w:t>
            </w:r>
            <w:r w:rsidRPr="00753FA5">
              <w:rPr>
                <w:noProof w:val="0"/>
                <w:color w:val="000000"/>
                <w:sz w:val="16"/>
                <w:szCs w:val="16"/>
                <w:lang w:eastAsia="tr-TR"/>
              </w:rPr>
              <w:t xml:space="preserve"> </w:t>
            </w:r>
            <w:r w:rsidRPr="00753FA5">
              <w:rPr>
                <w:noProof w:val="0"/>
                <w:color w:val="000000"/>
                <w:sz w:val="16"/>
                <w:szCs w:val="16"/>
                <w:lang w:eastAsia="tr-TR"/>
              </w:rPr>
              <w:t>ev yapımında inşaat</w:t>
            </w:r>
            <w:r w:rsidRPr="00753FA5">
              <w:rPr>
                <w:noProof w:val="0"/>
                <w:color w:val="000000"/>
                <w:sz w:val="16"/>
                <w:szCs w:val="16"/>
                <w:lang w:eastAsia="tr-TR"/>
              </w:rPr>
              <w:t xml:space="preserve"> </w:t>
            </w:r>
            <w:r w:rsidRPr="00753FA5">
              <w:rPr>
                <w:noProof w:val="0"/>
                <w:color w:val="000000"/>
                <w:sz w:val="16"/>
                <w:szCs w:val="16"/>
                <w:lang w:eastAsia="tr-TR"/>
              </w:rPr>
              <w:t>malzemesi olarak kullanılır. Kerpiçle yapılan meskenlerin iç ve dış yüzeyi daha</w:t>
            </w:r>
            <w:r w:rsidRPr="00753FA5">
              <w:rPr>
                <w:noProof w:val="0"/>
                <w:color w:val="000000"/>
                <w:sz w:val="16"/>
                <w:szCs w:val="16"/>
                <w:lang w:eastAsia="tr-TR"/>
              </w:rPr>
              <w:t xml:space="preserve"> </w:t>
            </w:r>
            <w:r w:rsidRPr="00753FA5">
              <w:rPr>
                <w:noProof w:val="0"/>
                <w:color w:val="000000"/>
                <w:sz w:val="16"/>
                <w:szCs w:val="16"/>
                <w:lang w:eastAsia="tr-TR"/>
              </w:rPr>
              <w:t>sonra çamurdan bir sıva ile kaplanır.</w:t>
            </w:r>
          </w:p>
          <w:p w:rsidR="00753FA5" w:rsidRPr="00753FA5" w:rsidRDefault="00753FA5" w:rsidP="00753FA5">
            <w:pPr>
              <w:autoSpaceDE w:val="0"/>
              <w:autoSpaceDN w:val="0"/>
              <w:adjustRightInd w:val="0"/>
              <w:rPr>
                <w:rFonts w:ascii="Helvetica" w:hAnsi="Helvetica" w:cs="Helvetica"/>
                <w:noProof w:val="0"/>
                <w:color w:val="000000"/>
                <w:sz w:val="20"/>
                <w:szCs w:val="20"/>
                <w:lang w:eastAsia="tr-TR"/>
              </w:rPr>
            </w:pPr>
            <w:r w:rsidRPr="00753FA5">
              <w:rPr>
                <w:noProof w:val="0"/>
                <w:color w:val="000000"/>
                <w:sz w:val="16"/>
                <w:szCs w:val="16"/>
                <w:lang w:eastAsia="tr-TR"/>
              </w:rPr>
              <w:t>Eskimoların bir kısmının sürekli ya da av sezonlarında geçici olarak yaşadıkları, sıkıştırılmış kardan</w:t>
            </w:r>
            <w:r w:rsidRPr="00753FA5">
              <w:rPr>
                <w:noProof w:val="0"/>
                <w:color w:val="000000"/>
                <w:sz w:val="16"/>
                <w:szCs w:val="16"/>
                <w:lang w:eastAsia="tr-TR"/>
              </w:rPr>
              <w:t xml:space="preserve"> </w:t>
            </w:r>
            <w:r w:rsidRPr="00753FA5">
              <w:rPr>
                <w:noProof w:val="0"/>
                <w:color w:val="000000"/>
                <w:sz w:val="16"/>
                <w:szCs w:val="16"/>
                <w:lang w:eastAsia="tr-TR"/>
              </w:rPr>
              <w:t xml:space="preserve">yapılan meskenlere </w:t>
            </w:r>
            <w:r w:rsidRPr="00753FA5">
              <w:rPr>
                <w:b/>
                <w:bCs/>
                <w:noProof w:val="0"/>
                <w:color w:val="FF0000"/>
                <w:sz w:val="16"/>
                <w:szCs w:val="16"/>
                <w:lang w:eastAsia="tr-TR"/>
              </w:rPr>
              <w:t xml:space="preserve">igloo </w:t>
            </w:r>
            <w:r w:rsidRPr="00753FA5">
              <w:rPr>
                <w:noProof w:val="0"/>
                <w:color w:val="000000"/>
                <w:sz w:val="16"/>
                <w:szCs w:val="16"/>
                <w:lang w:eastAsia="tr-TR"/>
              </w:rPr>
              <w:t>denir.</w:t>
            </w:r>
          </w:p>
        </w:tc>
      </w:tr>
      <w:tr w:rsidR="00DC06C5" w:rsidRPr="009246A0" w:rsidTr="00DC06C5">
        <w:trPr>
          <w:trHeight w:val="709"/>
        </w:trPr>
        <w:tc>
          <w:tcPr>
            <w:tcW w:w="3060" w:type="dxa"/>
            <w:tcBorders>
              <w:top w:val="single" w:sz="4" w:space="0" w:color="auto"/>
              <w:bottom w:val="single" w:sz="4" w:space="0" w:color="auto"/>
            </w:tcBorders>
          </w:tcPr>
          <w:p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rsidR="00DC06C5" w:rsidRDefault="00F50EC1" w:rsidP="00DC06C5">
            <w:pPr>
              <w:numPr>
                <w:ilvl w:val="0"/>
                <w:numId w:val="40"/>
              </w:numPr>
              <w:tabs>
                <w:tab w:val="left" w:pos="252"/>
              </w:tabs>
              <w:spacing w:before="20" w:after="20"/>
              <w:jc w:val="both"/>
              <w:rPr>
                <w:sz w:val="16"/>
                <w:szCs w:val="16"/>
              </w:rPr>
            </w:pPr>
            <w:r>
              <w:rPr>
                <w:color w:val="000000"/>
                <w:sz w:val="16"/>
                <w:szCs w:val="16"/>
              </w:rPr>
              <w:t>Yerleşmelerin toplu ya da dağınık dokular göstermesinde hangi faktörler etkilidir</w:t>
            </w:r>
            <w:r w:rsidR="00DC06C5">
              <w:rPr>
                <w:sz w:val="16"/>
                <w:szCs w:val="16"/>
              </w:rPr>
              <w:t>?</w:t>
            </w:r>
          </w:p>
          <w:p w:rsidR="00DC06C5" w:rsidRDefault="00F50EC1" w:rsidP="00DC06C5">
            <w:pPr>
              <w:numPr>
                <w:ilvl w:val="0"/>
                <w:numId w:val="40"/>
              </w:numPr>
              <w:tabs>
                <w:tab w:val="clear" w:pos="360"/>
                <w:tab w:val="left" w:pos="252"/>
              </w:tabs>
              <w:spacing w:before="20" w:after="20"/>
              <w:jc w:val="both"/>
              <w:rPr>
                <w:sz w:val="16"/>
                <w:szCs w:val="16"/>
              </w:rPr>
            </w:pPr>
            <w:r>
              <w:rPr>
                <w:sz w:val="16"/>
                <w:szCs w:val="16"/>
              </w:rPr>
              <w:t>Köyaltı yerleşmeleri köy yerleşmelerinden farklı kılan nedir</w:t>
            </w:r>
            <w:r w:rsidR="00DC06C5">
              <w:rPr>
                <w:sz w:val="16"/>
                <w:szCs w:val="16"/>
              </w:rPr>
              <w:t>?</w:t>
            </w:r>
          </w:p>
          <w:p w:rsidR="00DC06C5" w:rsidRDefault="00F50EC1" w:rsidP="00DC06C5">
            <w:pPr>
              <w:numPr>
                <w:ilvl w:val="0"/>
                <w:numId w:val="40"/>
              </w:numPr>
              <w:tabs>
                <w:tab w:val="clear" w:pos="360"/>
                <w:tab w:val="left" w:pos="252"/>
              </w:tabs>
              <w:spacing w:before="20" w:after="20"/>
              <w:jc w:val="both"/>
              <w:rPr>
                <w:sz w:val="16"/>
                <w:szCs w:val="16"/>
              </w:rPr>
            </w:pPr>
            <w:r>
              <w:rPr>
                <w:sz w:val="16"/>
                <w:szCs w:val="16"/>
              </w:rPr>
              <w:t>Bir yerleşimin köy olabilmesi için hangi şartları taşıması gerekir</w:t>
            </w:r>
            <w:r w:rsidR="00DC06C5">
              <w:rPr>
                <w:sz w:val="16"/>
                <w:szCs w:val="16"/>
              </w:rPr>
              <w:t xml:space="preserve">? </w:t>
            </w:r>
          </w:p>
          <w:p w:rsidR="00DC06C5" w:rsidRDefault="00C53EA5" w:rsidP="00DC06C5">
            <w:pPr>
              <w:numPr>
                <w:ilvl w:val="0"/>
                <w:numId w:val="40"/>
              </w:numPr>
              <w:tabs>
                <w:tab w:val="left" w:pos="252"/>
              </w:tabs>
              <w:spacing w:before="20" w:after="20"/>
              <w:jc w:val="both"/>
              <w:rPr>
                <w:sz w:val="16"/>
                <w:szCs w:val="16"/>
              </w:rPr>
            </w:pPr>
            <w:r>
              <w:rPr>
                <w:sz w:val="16"/>
                <w:szCs w:val="16"/>
              </w:rPr>
              <w:t>Nüfus miktarı 100 bin ile 500 bin arasında olan yerleşmeler aşağıdakilerden hangisidir</w:t>
            </w:r>
            <w:r w:rsidR="00DC06C5">
              <w:rPr>
                <w:sz w:val="16"/>
                <w:szCs w:val="16"/>
              </w:rPr>
              <w:t>?</w:t>
            </w:r>
          </w:p>
          <w:p w:rsidR="00DC06C5" w:rsidRDefault="00DC06C5" w:rsidP="00DC06C5">
            <w:pPr>
              <w:tabs>
                <w:tab w:val="left" w:pos="252"/>
              </w:tabs>
              <w:spacing w:before="20" w:after="20"/>
              <w:ind w:left="360"/>
              <w:jc w:val="both"/>
              <w:rPr>
                <w:sz w:val="16"/>
                <w:szCs w:val="16"/>
              </w:rPr>
            </w:pPr>
            <w:r>
              <w:rPr>
                <w:sz w:val="16"/>
                <w:szCs w:val="16"/>
              </w:rPr>
              <w:t xml:space="preserve">A) </w:t>
            </w:r>
            <w:r w:rsidR="00C53EA5">
              <w:rPr>
                <w:sz w:val="16"/>
                <w:szCs w:val="16"/>
              </w:rPr>
              <w:t>Küçük Kentler</w:t>
            </w:r>
          </w:p>
          <w:p w:rsidR="00DC06C5" w:rsidRPr="00660494" w:rsidRDefault="00DC06C5" w:rsidP="00DC06C5">
            <w:pPr>
              <w:tabs>
                <w:tab w:val="left" w:pos="252"/>
              </w:tabs>
              <w:spacing w:before="20" w:after="20"/>
              <w:jc w:val="both"/>
              <w:rPr>
                <w:b/>
                <w:sz w:val="16"/>
                <w:szCs w:val="16"/>
              </w:rPr>
            </w:pPr>
            <w:r>
              <w:rPr>
                <w:sz w:val="16"/>
                <w:szCs w:val="16"/>
              </w:rPr>
              <w:t xml:space="preserve">         B</w:t>
            </w:r>
            <w:r w:rsidR="00C53EA5">
              <w:rPr>
                <w:sz w:val="16"/>
                <w:szCs w:val="16"/>
              </w:rPr>
              <w:t>) Orta Büyüklükteki Kentler</w:t>
            </w:r>
          </w:p>
          <w:p w:rsidR="00DC06C5" w:rsidRDefault="00DC06C5" w:rsidP="00DC06C5">
            <w:pPr>
              <w:tabs>
                <w:tab w:val="left" w:pos="252"/>
              </w:tabs>
              <w:spacing w:before="20" w:after="20"/>
              <w:jc w:val="both"/>
              <w:rPr>
                <w:sz w:val="16"/>
                <w:szCs w:val="16"/>
              </w:rPr>
            </w:pPr>
            <w:r>
              <w:rPr>
                <w:sz w:val="16"/>
                <w:szCs w:val="16"/>
              </w:rPr>
              <w:t xml:space="preserve">         C)</w:t>
            </w:r>
            <w:r w:rsidR="00C53EA5">
              <w:rPr>
                <w:sz w:val="16"/>
                <w:szCs w:val="16"/>
              </w:rPr>
              <w:t xml:space="preserve"> Büyük Kentler</w:t>
            </w:r>
          </w:p>
          <w:p w:rsidR="00DC06C5" w:rsidRDefault="00DC06C5" w:rsidP="00DC06C5">
            <w:pPr>
              <w:tabs>
                <w:tab w:val="left" w:pos="252"/>
              </w:tabs>
              <w:spacing w:before="20" w:after="20"/>
              <w:jc w:val="both"/>
              <w:rPr>
                <w:sz w:val="16"/>
                <w:szCs w:val="16"/>
              </w:rPr>
            </w:pPr>
            <w:r>
              <w:rPr>
                <w:sz w:val="16"/>
                <w:szCs w:val="16"/>
              </w:rPr>
              <w:t xml:space="preserve">         D)</w:t>
            </w:r>
            <w:r w:rsidR="00C53EA5">
              <w:rPr>
                <w:sz w:val="16"/>
                <w:szCs w:val="16"/>
              </w:rPr>
              <w:t xml:space="preserve"> Metropoliten Kentler</w:t>
            </w:r>
          </w:p>
          <w:p w:rsidR="00DC06C5" w:rsidRDefault="00DC06C5" w:rsidP="00DC06C5">
            <w:pPr>
              <w:tabs>
                <w:tab w:val="left" w:pos="252"/>
              </w:tabs>
              <w:spacing w:before="20" w:after="20"/>
              <w:jc w:val="both"/>
              <w:rPr>
                <w:sz w:val="16"/>
                <w:szCs w:val="16"/>
              </w:rPr>
            </w:pPr>
            <w:r>
              <w:rPr>
                <w:sz w:val="16"/>
                <w:szCs w:val="16"/>
              </w:rPr>
              <w:t xml:space="preserve">         E)</w:t>
            </w:r>
            <w:r w:rsidR="00C53EA5">
              <w:rPr>
                <w:sz w:val="16"/>
                <w:szCs w:val="16"/>
              </w:rPr>
              <w:t xml:space="preserve"> Mega Kentler</w:t>
            </w:r>
          </w:p>
          <w:p w:rsidR="00DC06C5" w:rsidRPr="00B4198C" w:rsidRDefault="00DC06C5" w:rsidP="00DC06C5">
            <w:pPr>
              <w:tabs>
                <w:tab w:val="left" w:pos="252"/>
              </w:tabs>
              <w:spacing w:before="20" w:after="20"/>
              <w:jc w:val="both"/>
              <w:rPr>
                <w:sz w:val="16"/>
                <w:szCs w:val="16"/>
              </w:rPr>
            </w:pPr>
            <w:r w:rsidRPr="00B4198C">
              <w:rPr>
                <w:b/>
                <w:sz w:val="16"/>
                <w:szCs w:val="16"/>
              </w:rPr>
              <w:t xml:space="preserve">5. </w:t>
            </w:r>
            <w:r w:rsidR="00C53EA5">
              <w:rPr>
                <w:b/>
                <w:sz w:val="16"/>
                <w:szCs w:val="16"/>
              </w:rPr>
              <w:t xml:space="preserve">  </w:t>
            </w:r>
            <w:r w:rsidR="00C53EA5">
              <w:rPr>
                <w:bCs/>
                <w:sz w:val="16"/>
                <w:szCs w:val="16"/>
              </w:rPr>
              <w:t>İnsanlar meskenleri inşa ederken yapı malzemesi olarak kullanacakları unsurları nasıl temin ederler</w:t>
            </w:r>
            <w:bookmarkStart w:id="1" w:name="_GoBack"/>
            <w:bookmarkEnd w:id="1"/>
            <w:r>
              <w:rPr>
                <w:sz w:val="16"/>
                <w:szCs w:val="16"/>
              </w:rPr>
              <w:t>?</w:t>
            </w:r>
            <w:r w:rsidRPr="00B4198C">
              <w:rPr>
                <w:sz w:val="16"/>
                <w:szCs w:val="16"/>
              </w:rPr>
              <w:t xml:space="preserve">  </w:t>
            </w:r>
          </w:p>
          <w:p w:rsidR="00DC06C5" w:rsidRPr="00AF11E0" w:rsidRDefault="00DC06C5" w:rsidP="00DC06C5">
            <w:pPr>
              <w:tabs>
                <w:tab w:val="left" w:pos="252"/>
              </w:tabs>
              <w:spacing w:before="20" w:after="20"/>
              <w:jc w:val="both"/>
              <w:rPr>
                <w:rFonts w:ascii="Comic Sans MS" w:hAnsi="Comic Sans MS"/>
                <w:sz w:val="16"/>
                <w:szCs w:val="16"/>
              </w:rPr>
            </w:pPr>
          </w:p>
        </w:tc>
      </w:tr>
      <w:tr w:rsidR="00DC06C5" w:rsidRPr="009246A0" w:rsidTr="00DC06C5">
        <w:trPr>
          <w:trHeight w:val="336"/>
        </w:trPr>
        <w:tc>
          <w:tcPr>
            <w:tcW w:w="3060" w:type="dxa"/>
            <w:tcBorders>
              <w:top w:val="single" w:sz="4" w:space="0" w:color="auto"/>
              <w:bottom w:val="single" w:sz="4" w:space="0" w:color="auto"/>
            </w:tcBorders>
            <w:vAlign w:val="center"/>
          </w:tcPr>
          <w:p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rsidR="00DC06C5" w:rsidRPr="009246A0" w:rsidRDefault="00DC06C5" w:rsidP="00DC06C5">
            <w:pPr>
              <w:spacing w:before="20" w:after="20"/>
              <w:rPr>
                <w:bCs/>
                <w:sz w:val="16"/>
                <w:szCs w:val="16"/>
              </w:rPr>
            </w:pPr>
          </w:p>
        </w:tc>
      </w:tr>
      <w:tr w:rsidR="00DC06C5" w:rsidRPr="009246A0" w:rsidTr="00DC06C5">
        <w:tc>
          <w:tcPr>
            <w:tcW w:w="3060" w:type="dxa"/>
            <w:tcBorders>
              <w:top w:val="single" w:sz="4" w:space="0" w:color="auto"/>
              <w:left w:val="nil"/>
              <w:bottom w:val="single" w:sz="4" w:space="0" w:color="auto"/>
              <w:right w:val="nil"/>
            </w:tcBorders>
          </w:tcPr>
          <w:p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rsidR="00DC06C5" w:rsidRPr="009246A0" w:rsidRDefault="00DC06C5" w:rsidP="00DC06C5">
            <w:pPr>
              <w:jc w:val="right"/>
              <w:rPr>
                <w:b/>
                <w:bCs/>
                <w:sz w:val="16"/>
                <w:szCs w:val="16"/>
              </w:rPr>
            </w:pPr>
          </w:p>
        </w:tc>
      </w:tr>
      <w:tr w:rsidR="00DC06C5" w:rsidRPr="009246A0" w:rsidTr="00DC06C5">
        <w:trPr>
          <w:trHeight w:val="344"/>
        </w:trPr>
        <w:tc>
          <w:tcPr>
            <w:tcW w:w="3060" w:type="dxa"/>
            <w:tcBorders>
              <w:top w:val="single" w:sz="4" w:space="0" w:color="auto"/>
            </w:tcBorders>
            <w:vAlign w:val="center"/>
          </w:tcPr>
          <w:p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rsidR="00DC06C5" w:rsidRPr="009246A0" w:rsidRDefault="00DC06C5" w:rsidP="00DC06C5">
            <w:pPr>
              <w:spacing w:before="20" w:after="20"/>
              <w:jc w:val="both"/>
              <w:rPr>
                <w:b/>
                <w:bCs/>
                <w:sz w:val="16"/>
                <w:szCs w:val="16"/>
              </w:rPr>
            </w:pPr>
            <w:r w:rsidRPr="009246A0">
              <w:rPr>
                <w:sz w:val="16"/>
                <w:szCs w:val="16"/>
              </w:rPr>
              <w:t>Aksayan yönler:…………………………………………………………………………………</w:t>
            </w:r>
          </w:p>
        </w:tc>
      </w:tr>
    </w:tbl>
    <w:p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41984"/>
    <w:rsid w:val="000436E2"/>
    <w:rsid w:val="0004468A"/>
    <w:rsid w:val="00053961"/>
    <w:rsid w:val="0006421B"/>
    <w:rsid w:val="00070A81"/>
    <w:rsid w:val="00077707"/>
    <w:rsid w:val="00091E46"/>
    <w:rsid w:val="000A641D"/>
    <w:rsid w:val="000B7772"/>
    <w:rsid w:val="000C4478"/>
    <w:rsid w:val="000C6384"/>
    <w:rsid w:val="001152C3"/>
    <w:rsid w:val="001329EC"/>
    <w:rsid w:val="001450FC"/>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207D7C"/>
    <w:rsid w:val="0021141B"/>
    <w:rsid w:val="00220CFD"/>
    <w:rsid w:val="0022684D"/>
    <w:rsid w:val="002325F3"/>
    <w:rsid w:val="00241F8A"/>
    <w:rsid w:val="002479BC"/>
    <w:rsid w:val="00261906"/>
    <w:rsid w:val="00270961"/>
    <w:rsid w:val="0028393E"/>
    <w:rsid w:val="0029163F"/>
    <w:rsid w:val="00291ECB"/>
    <w:rsid w:val="002B244B"/>
    <w:rsid w:val="002B4263"/>
    <w:rsid w:val="002B61BE"/>
    <w:rsid w:val="002C0DBD"/>
    <w:rsid w:val="002C4388"/>
    <w:rsid w:val="002C5B32"/>
    <w:rsid w:val="002D0F14"/>
    <w:rsid w:val="002D415C"/>
    <w:rsid w:val="002D698E"/>
    <w:rsid w:val="00331EE2"/>
    <w:rsid w:val="003350C3"/>
    <w:rsid w:val="003369F1"/>
    <w:rsid w:val="00337C6D"/>
    <w:rsid w:val="00340AC1"/>
    <w:rsid w:val="00341115"/>
    <w:rsid w:val="00362823"/>
    <w:rsid w:val="003722FC"/>
    <w:rsid w:val="00374DAB"/>
    <w:rsid w:val="00382A41"/>
    <w:rsid w:val="0038690E"/>
    <w:rsid w:val="003A46E3"/>
    <w:rsid w:val="003A7001"/>
    <w:rsid w:val="003D0C4F"/>
    <w:rsid w:val="003D2719"/>
    <w:rsid w:val="003F0B6B"/>
    <w:rsid w:val="003F0BFE"/>
    <w:rsid w:val="003F7223"/>
    <w:rsid w:val="00404D70"/>
    <w:rsid w:val="0040667C"/>
    <w:rsid w:val="0040707E"/>
    <w:rsid w:val="00454B7A"/>
    <w:rsid w:val="0046768C"/>
    <w:rsid w:val="00482EFE"/>
    <w:rsid w:val="0049340F"/>
    <w:rsid w:val="00497577"/>
    <w:rsid w:val="004C3C04"/>
    <w:rsid w:val="004D046C"/>
    <w:rsid w:val="004D2CC4"/>
    <w:rsid w:val="004D4435"/>
    <w:rsid w:val="004D68BD"/>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07B"/>
    <w:rsid w:val="00580E1C"/>
    <w:rsid w:val="005813A3"/>
    <w:rsid w:val="00583416"/>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60494"/>
    <w:rsid w:val="00660AC9"/>
    <w:rsid w:val="006808A2"/>
    <w:rsid w:val="00684994"/>
    <w:rsid w:val="006931E2"/>
    <w:rsid w:val="00697D35"/>
    <w:rsid w:val="006A3343"/>
    <w:rsid w:val="006B1320"/>
    <w:rsid w:val="006C1A3C"/>
    <w:rsid w:val="006C39E7"/>
    <w:rsid w:val="006C5D95"/>
    <w:rsid w:val="006C5E99"/>
    <w:rsid w:val="006E0876"/>
    <w:rsid w:val="006E7D80"/>
    <w:rsid w:val="006F64A4"/>
    <w:rsid w:val="007028B0"/>
    <w:rsid w:val="00705FAD"/>
    <w:rsid w:val="007307DC"/>
    <w:rsid w:val="00740E4C"/>
    <w:rsid w:val="00745A5C"/>
    <w:rsid w:val="00753FA5"/>
    <w:rsid w:val="00761238"/>
    <w:rsid w:val="007911A5"/>
    <w:rsid w:val="007C6F08"/>
    <w:rsid w:val="007C733C"/>
    <w:rsid w:val="007D4963"/>
    <w:rsid w:val="007E315A"/>
    <w:rsid w:val="007E3807"/>
    <w:rsid w:val="007F34FC"/>
    <w:rsid w:val="007F3C65"/>
    <w:rsid w:val="007F5DF7"/>
    <w:rsid w:val="007F7A16"/>
    <w:rsid w:val="008015DE"/>
    <w:rsid w:val="008206BC"/>
    <w:rsid w:val="0082285F"/>
    <w:rsid w:val="00827E5E"/>
    <w:rsid w:val="00840188"/>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18F7"/>
    <w:rsid w:val="008D288F"/>
    <w:rsid w:val="008D4E92"/>
    <w:rsid w:val="008E6463"/>
    <w:rsid w:val="00900B7B"/>
    <w:rsid w:val="0091372D"/>
    <w:rsid w:val="00920BF6"/>
    <w:rsid w:val="00922FD2"/>
    <w:rsid w:val="009246A0"/>
    <w:rsid w:val="009249E7"/>
    <w:rsid w:val="009340F0"/>
    <w:rsid w:val="009360DF"/>
    <w:rsid w:val="009418DB"/>
    <w:rsid w:val="00990197"/>
    <w:rsid w:val="0099636D"/>
    <w:rsid w:val="009A6347"/>
    <w:rsid w:val="009A715B"/>
    <w:rsid w:val="009C14D0"/>
    <w:rsid w:val="009D3F29"/>
    <w:rsid w:val="009D5B44"/>
    <w:rsid w:val="009E17E0"/>
    <w:rsid w:val="009F1CCD"/>
    <w:rsid w:val="00A03F85"/>
    <w:rsid w:val="00A103EB"/>
    <w:rsid w:val="00A11D72"/>
    <w:rsid w:val="00A247E7"/>
    <w:rsid w:val="00A2574A"/>
    <w:rsid w:val="00A35428"/>
    <w:rsid w:val="00A36557"/>
    <w:rsid w:val="00A6056B"/>
    <w:rsid w:val="00A6445A"/>
    <w:rsid w:val="00A66FDF"/>
    <w:rsid w:val="00A74778"/>
    <w:rsid w:val="00A85D5E"/>
    <w:rsid w:val="00A93607"/>
    <w:rsid w:val="00AA264F"/>
    <w:rsid w:val="00AB0813"/>
    <w:rsid w:val="00AC0CA4"/>
    <w:rsid w:val="00AC13C0"/>
    <w:rsid w:val="00AC4B1C"/>
    <w:rsid w:val="00AC5C8F"/>
    <w:rsid w:val="00AF11E0"/>
    <w:rsid w:val="00AF1D5B"/>
    <w:rsid w:val="00AF6A88"/>
    <w:rsid w:val="00AF777C"/>
    <w:rsid w:val="00B26779"/>
    <w:rsid w:val="00B4198C"/>
    <w:rsid w:val="00B5169F"/>
    <w:rsid w:val="00B5505B"/>
    <w:rsid w:val="00B67F88"/>
    <w:rsid w:val="00B76C7B"/>
    <w:rsid w:val="00B93621"/>
    <w:rsid w:val="00B95094"/>
    <w:rsid w:val="00BB6BC6"/>
    <w:rsid w:val="00BC2BCD"/>
    <w:rsid w:val="00BD26A7"/>
    <w:rsid w:val="00BE5C5D"/>
    <w:rsid w:val="00BE73AD"/>
    <w:rsid w:val="00BF785D"/>
    <w:rsid w:val="00C00910"/>
    <w:rsid w:val="00C247E0"/>
    <w:rsid w:val="00C25975"/>
    <w:rsid w:val="00C33924"/>
    <w:rsid w:val="00C4001D"/>
    <w:rsid w:val="00C44643"/>
    <w:rsid w:val="00C45564"/>
    <w:rsid w:val="00C463BC"/>
    <w:rsid w:val="00C53EA5"/>
    <w:rsid w:val="00C57A02"/>
    <w:rsid w:val="00C650BE"/>
    <w:rsid w:val="00C7720F"/>
    <w:rsid w:val="00C9684F"/>
    <w:rsid w:val="00CA2360"/>
    <w:rsid w:val="00CA5EF6"/>
    <w:rsid w:val="00CB7AF5"/>
    <w:rsid w:val="00CC1132"/>
    <w:rsid w:val="00CD3B14"/>
    <w:rsid w:val="00CF01D0"/>
    <w:rsid w:val="00D301E2"/>
    <w:rsid w:val="00D313FD"/>
    <w:rsid w:val="00D351A9"/>
    <w:rsid w:val="00D405E5"/>
    <w:rsid w:val="00D44D3A"/>
    <w:rsid w:val="00D50061"/>
    <w:rsid w:val="00D56AC2"/>
    <w:rsid w:val="00D7443B"/>
    <w:rsid w:val="00D75D2B"/>
    <w:rsid w:val="00D770D9"/>
    <w:rsid w:val="00D83956"/>
    <w:rsid w:val="00D83F9A"/>
    <w:rsid w:val="00D918C8"/>
    <w:rsid w:val="00D92EDE"/>
    <w:rsid w:val="00DA3B97"/>
    <w:rsid w:val="00DA3ED7"/>
    <w:rsid w:val="00DA53AA"/>
    <w:rsid w:val="00DB5989"/>
    <w:rsid w:val="00DB7557"/>
    <w:rsid w:val="00DC06C5"/>
    <w:rsid w:val="00E02CBB"/>
    <w:rsid w:val="00E161A0"/>
    <w:rsid w:val="00E51B77"/>
    <w:rsid w:val="00E53461"/>
    <w:rsid w:val="00E53B24"/>
    <w:rsid w:val="00E64932"/>
    <w:rsid w:val="00E76A2D"/>
    <w:rsid w:val="00E90300"/>
    <w:rsid w:val="00E90B2C"/>
    <w:rsid w:val="00EA0B6A"/>
    <w:rsid w:val="00EB1F70"/>
    <w:rsid w:val="00EB62DC"/>
    <w:rsid w:val="00EB69C0"/>
    <w:rsid w:val="00EC6AEE"/>
    <w:rsid w:val="00ED268C"/>
    <w:rsid w:val="00ED4910"/>
    <w:rsid w:val="00ED4C0D"/>
    <w:rsid w:val="00EE21A6"/>
    <w:rsid w:val="00EE6D66"/>
    <w:rsid w:val="00F008D0"/>
    <w:rsid w:val="00F0188D"/>
    <w:rsid w:val="00F064E6"/>
    <w:rsid w:val="00F10350"/>
    <w:rsid w:val="00F14DD9"/>
    <w:rsid w:val="00F15CAF"/>
    <w:rsid w:val="00F226ED"/>
    <w:rsid w:val="00F33730"/>
    <w:rsid w:val="00F3415A"/>
    <w:rsid w:val="00F40363"/>
    <w:rsid w:val="00F434A9"/>
    <w:rsid w:val="00F50EC1"/>
    <w:rsid w:val="00F51DB1"/>
    <w:rsid w:val="00F549B2"/>
    <w:rsid w:val="00F575C9"/>
    <w:rsid w:val="00F67440"/>
    <w:rsid w:val="00F67F4E"/>
    <w:rsid w:val="00F72E7C"/>
    <w:rsid w:val="00F90A57"/>
    <w:rsid w:val="00F947A7"/>
    <w:rsid w:val="00F9785A"/>
    <w:rsid w:val="00F97D98"/>
    <w:rsid w:val="00FA14D9"/>
    <w:rsid w:val="00FA51AF"/>
    <w:rsid w:val="00FB1210"/>
    <w:rsid w:val="00FC1B7D"/>
    <w:rsid w:val="00FC2F0E"/>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30948"/>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1440</Words>
  <Characters>8213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Yerleşme Doku ve Tipleri Günlük Plan</vt:lpstr>
    </vt:vector>
  </TitlesOfParts>
  <Company>cografyahocasi.com</Company>
  <LinksUpToDate>false</LinksUpToDate>
  <CharactersWithSpaces>9634</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Yerleşme Doku ve Tipleri Günlük Plan</dc:title>
  <dc:subject>Coğrafya Ders Planları</dc:subject>
  <dc:creator>Hacı Abdullah KOYUNCU</dc:creator>
  <cp:keywords>cografyahocasi.com</cp:keywords>
  <dc:description>Coğrafya Günlük Plan</dc:description>
  <cp:lastModifiedBy>H.Abdullah Koyuncu</cp:lastModifiedBy>
  <cp:revision>7</cp:revision>
  <cp:lastPrinted>2009-01-06T22:36:00Z</cp:lastPrinted>
  <dcterms:created xsi:type="dcterms:W3CDTF">2020-03-18T16:41:00Z</dcterms:created>
  <dcterms:modified xsi:type="dcterms:W3CDTF">2020-03-18T17:32:00Z</dcterms:modified>
  <cp:category>cografyahocasi.com</cp:category>
  <cp:contentStatus>cografyahocasi.com</cp:contentStatus>
</cp:coreProperties>
</file>